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A89C" w14:textId="25A445E4" w:rsidR="0005250F" w:rsidRPr="000943E6" w:rsidRDefault="0005250F" w:rsidP="0005250F">
      <w:pPr>
        <w:pStyle w:val="NormalWeb"/>
        <w:rPr>
          <w:rStyle w:val="Strong"/>
          <w:rFonts w:ascii="Arial" w:eastAsiaTheme="majorEastAsia" w:hAnsi="Arial" w:cs="Arial"/>
          <w:sz w:val="18"/>
          <w:szCs w:val="18"/>
          <w:lang w:val="fr-CA"/>
        </w:rPr>
      </w:pPr>
      <w:r w:rsidRPr="000943E6">
        <w:rPr>
          <w:rFonts w:ascii="Arial" w:eastAsiaTheme="majorEastAsia" w:hAnsi="Arial" w:cs="Arial"/>
          <w:b/>
          <w:bCs/>
          <w:noProof/>
          <w:sz w:val="18"/>
          <w:szCs w:val="18"/>
          <w:lang w:val="fr-CA"/>
          <w14:ligatures w14:val="standardContextual"/>
        </w:rPr>
        <w:drawing>
          <wp:inline distT="0" distB="0" distL="0" distR="0" wp14:anchorId="2A1A1080" wp14:editId="10C453B4">
            <wp:extent cx="679010" cy="679010"/>
            <wp:effectExtent l="0" t="0" r="0" b="0"/>
            <wp:docPr id="115093811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38111"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98297" cy="698297"/>
                    </a:xfrm>
                    <a:prstGeom prst="rect">
                      <a:avLst/>
                    </a:prstGeom>
                  </pic:spPr>
                </pic:pic>
              </a:graphicData>
            </a:graphic>
          </wp:inline>
        </w:drawing>
      </w:r>
    </w:p>
    <w:p w14:paraId="0A0E9E79" w14:textId="21B6704D" w:rsidR="0005250F" w:rsidRPr="000943E6" w:rsidRDefault="0005250F" w:rsidP="0005250F">
      <w:pPr>
        <w:pStyle w:val="NormalWeb"/>
        <w:rPr>
          <w:rFonts w:ascii="Arial" w:hAnsi="Arial" w:cs="Arial"/>
          <w:sz w:val="18"/>
          <w:szCs w:val="18"/>
          <w:lang w:val="fr-CA"/>
        </w:rPr>
      </w:pPr>
      <w:r w:rsidRPr="000943E6">
        <w:rPr>
          <w:rStyle w:val="Strong"/>
          <w:rFonts w:ascii="Arial" w:eastAsiaTheme="majorEastAsia" w:hAnsi="Arial" w:cs="Arial"/>
          <w:sz w:val="18"/>
          <w:szCs w:val="18"/>
          <w:lang w:val="fr-CA"/>
        </w:rPr>
        <w:t>Franky Freedom</w:t>
      </w:r>
      <w:r w:rsidRPr="000943E6">
        <w:rPr>
          <w:rFonts w:ascii="Arial" w:hAnsi="Arial" w:cs="Arial"/>
          <w:sz w:val="18"/>
          <w:szCs w:val="18"/>
          <w:lang w:val="fr-CA"/>
        </w:rPr>
        <w:br/>
      </w:r>
      <w:r w:rsidRPr="000943E6">
        <w:rPr>
          <w:rStyle w:val="Strong"/>
          <w:rFonts w:ascii="Arial" w:eastAsiaTheme="majorEastAsia" w:hAnsi="Arial" w:cs="Arial"/>
          <w:sz w:val="18"/>
          <w:szCs w:val="18"/>
          <w:lang w:val="fr-CA"/>
        </w:rPr>
        <w:t xml:space="preserve">II – Nouvel album disponible le </w:t>
      </w:r>
      <w:r w:rsidR="00060FAF">
        <w:rPr>
          <w:rStyle w:val="Strong"/>
          <w:rFonts w:ascii="Arial" w:eastAsiaTheme="majorEastAsia" w:hAnsi="Arial" w:cs="Arial"/>
          <w:sz w:val="18"/>
          <w:szCs w:val="18"/>
          <w:lang w:val="fr-CA"/>
        </w:rPr>
        <w:t>20</w:t>
      </w:r>
      <w:r w:rsidRPr="000943E6">
        <w:rPr>
          <w:rStyle w:val="Strong"/>
          <w:rFonts w:ascii="Arial" w:eastAsiaTheme="majorEastAsia" w:hAnsi="Arial" w:cs="Arial"/>
          <w:sz w:val="18"/>
          <w:szCs w:val="18"/>
          <w:lang w:val="fr-CA"/>
        </w:rPr>
        <w:t xml:space="preserve"> mars</w:t>
      </w:r>
    </w:p>
    <w:p w14:paraId="6DE234B0" w14:textId="2AFA33B7" w:rsidR="0005250F" w:rsidRPr="000943E6" w:rsidRDefault="00A76F7C" w:rsidP="0005250F">
      <w:pPr>
        <w:pStyle w:val="NormalWeb"/>
        <w:rPr>
          <w:rFonts w:ascii="Arial" w:hAnsi="Arial" w:cs="Arial"/>
          <w:sz w:val="18"/>
          <w:szCs w:val="18"/>
          <w:lang w:val="fr-CA"/>
        </w:rPr>
      </w:pPr>
      <w:r w:rsidRPr="000943E6">
        <w:rPr>
          <w:rStyle w:val="Emphasis"/>
          <w:rFonts w:ascii="Arial" w:eastAsiaTheme="majorEastAsia" w:hAnsi="Arial" w:cs="Arial"/>
          <w:b/>
          <w:bCs/>
          <w:i w:val="0"/>
          <w:iCs w:val="0"/>
          <w:sz w:val="18"/>
          <w:szCs w:val="18"/>
          <w:lang w:val="fr-CA"/>
        </w:rPr>
        <w:t>Montréal, février 2026</w:t>
      </w:r>
      <w:r w:rsidRPr="000943E6">
        <w:rPr>
          <w:rStyle w:val="Emphasis"/>
          <w:rFonts w:ascii="Arial" w:eastAsiaTheme="majorEastAsia" w:hAnsi="Arial" w:cs="Arial"/>
          <w:sz w:val="18"/>
          <w:szCs w:val="18"/>
          <w:lang w:val="fr-CA"/>
        </w:rPr>
        <w:t xml:space="preserve"> - </w:t>
      </w:r>
      <w:r w:rsidR="0005250F" w:rsidRPr="000943E6">
        <w:rPr>
          <w:rStyle w:val="Emphasis"/>
          <w:rFonts w:ascii="Arial" w:eastAsiaTheme="majorEastAsia" w:hAnsi="Arial" w:cs="Arial"/>
          <w:sz w:val="18"/>
          <w:szCs w:val="18"/>
          <w:lang w:val="fr-CA"/>
        </w:rPr>
        <w:t>Franky Freedom II</w:t>
      </w:r>
      <w:r w:rsidR="0044779D" w:rsidRPr="000943E6">
        <w:rPr>
          <w:rFonts w:ascii="Arial" w:hAnsi="Arial" w:cs="Arial"/>
          <w:sz w:val="18"/>
          <w:szCs w:val="18"/>
          <w:lang w:val="fr-CA"/>
        </w:rPr>
        <w:t xml:space="preserve">, </w:t>
      </w:r>
      <w:r w:rsidR="004C164D" w:rsidRPr="000943E6">
        <w:rPr>
          <w:rFonts w:ascii="Arial" w:hAnsi="Arial" w:cs="Arial"/>
          <w:sz w:val="18"/>
          <w:szCs w:val="18"/>
          <w:lang w:val="fr-CA"/>
        </w:rPr>
        <w:t xml:space="preserve">à paraître le </w:t>
      </w:r>
      <w:r w:rsidR="00060FAF">
        <w:rPr>
          <w:rFonts w:ascii="Arial" w:hAnsi="Arial" w:cs="Arial"/>
          <w:sz w:val="18"/>
          <w:szCs w:val="18"/>
          <w:lang w:val="fr-CA"/>
        </w:rPr>
        <w:t>20</w:t>
      </w:r>
      <w:r w:rsidR="004C164D" w:rsidRPr="000943E6">
        <w:rPr>
          <w:rFonts w:ascii="Arial" w:hAnsi="Arial" w:cs="Arial"/>
          <w:sz w:val="18"/>
          <w:szCs w:val="18"/>
          <w:lang w:val="fr-CA"/>
        </w:rPr>
        <w:t xml:space="preserve"> mars, </w:t>
      </w:r>
      <w:r w:rsidR="0005250F" w:rsidRPr="000943E6">
        <w:rPr>
          <w:rFonts w:ascii="Arial" w:hAnsi="Arial" w:cs="Arial"/>
          <w:sz w:val="18"/>
          <w:szCs w:val="18"/>
          <w:lang w:val="fr-CA"/>
        </w:rPr>
        <w:t xml:space="preserve">marque le retour du batteur, compositeur et réalisateur François Laliberté avec un album </w:t>
      </w:r>
      <w:r w:rsidR="00580FC9" w:rsidRPr="000943E6">
        <w:rPr>
          <w:rFonts w:ascii="Arial" w:hAnsi="Arial" w:cs="Arial"/>
          <w:sz w:val="18"/>
          <w:szCs w:val="18"/>
          <w:lang w:val="fr-CA"/>
        </w:rPr>
        <w:t xml:space="preserve">de jazz alternatif </w:t>
      </w:r>
      <w:r w:rsidR="0005250F" w:rsidRPr="000943E6">
        <w:rPr>
          <w:rFonts w:ascii="Arial" w:hAnsi="Arial" w:cs="Arial"/>
          <w:sz w:val="18"/>
          <w:szCs w:val="18"/>
          <w:lang w:val="fr-CA"/>
        </w:rPr>
        <w:t>ambitieux et affirmé, à la croisée du groove contemporain, du jazz moderne et fusion, et des musiques électroniques. Pensé comme un véritable projet d’auteur, l’album se distingue par une approche sonore forte, des textures soignées et une écriture rythmique au premier plan, donnant naissance à un son personnel, cohérent et immédiatement reconnaissable.</w:t>
      </w:r>
    </w:p>
    <w:p w14:paraId="70F5A2DC" w14:textId="434ADC4D" w:rsidR="004C164D" w:rsidRPr="000943E6" w:rsidRDefault="004C164D" w:rsidP="0005250F">
      <w:pPr>
        <w:pStyle w:val="NormalWeb"/>
        <w:rPr>
          <w:rFonts w:ascii="Arial" w:hAnsi="Arial" w:cs="Arial"/>
          <w:sz w:val="18"/>
          <w:szCs w:val="18"/>
          <w:lang w:val="fr-CA"/>
        </w:rPr>
      </w:pPr>
      <w:r w:rsidRPr="000943E6">
        <w:rPr>
          <w:rFonts w:ascii="Arial" w:hAnsi="Arial" w:cs="Arial"/>
          <w:sz w:val="18"/>
          <w:szCs w:val="18"/>
          <w:lang w:val="fr-CA"/>
        </w:rPr>
        <w:t xml:space="preserve">Découvrez l’extrait </w:t>
      </w:r>
      <w:r w:rsidR="00580FC9" w:rsidRPr="000943E6">
        <w:rPr>
          <w:rStyle w:val="Emphasis"/>
          <w:rFonts w:ascii="Helvetica" w:eastAsiaTheme="majorEastAsia" w:hAnsi="Helvetica"/>
          <w:color w:val="000000"/>
          <w:sz w:val="18"/>
          <w:szCs w:val="18"/>
          <w:lang w:val="fr-CA"/>
        </w:rPr>
        <w:t xml:space="preserve">Kyosai (Feat. Mel Pacifico &amp; Lorenzo </w:t>
      </w:r>
      <w:proofErr w:type="gramStart"/>
      <w:r w:rsidR="00580FC9" w:rsidRPr="000943E6">
        <w:rPr>
          <w:rStyle w:val="Emphasis"/>
          <w:rFonts w:ascii="Helvetica" w:eastAsiaTheme="majorEastAsia" w:hAnsi="Helvetica"/>
          <w:color w:val="000000"/>
          <w:sz w:val="18"/>
          <w:szCs w:val="18"/>
          <w:lang w:val="fr-CA"/>
        </w:rPr>
        <w:t>Ceci)</w:t>
      </w:r>
      <w:r w:rsidR="00580FC9" w:rsidRPr="000943E6">
        <w:rPr>
          <w:rFonts w:ascii="Arial" w:hAnsi="Arial" w:cs="Arial"/>
          <w:sz w:val="18"/>
          <w:szCs w:val="18"/>
          <w:lang w:val="fr-CA"/>
        </w:rPr>
        <w:t xml:space="preserve"> </w:t>
      </w:r>
      <w:r w:rsidRPr="000943E6">
        <w:rPr>
          <w:rFonts w:ascii="Arial" w:hAnsi="Arial" w:cs="Arial"/>
          <w:sz w:val="18"/>
          <w:szCs w:val="18"/>
          <w:lang w:val="fr-CA"/>
        </w:rPr>
        <w:t> :</w:t>
      </w:r>
      <w:proofErr w:type="gramEnd"/>
      <w:r w:rsidRPr="000943E6">
        <w:rPr>
          <w:rFonts w:ascii="Arial" w:hAnsi="Arial" w:cs="Arial"/>
          <w:sz w:val="18"/>
          <w:szCs w:val="18"/>
          <w:lang w:val="fr-CA"/>
        </w:rPr>
        <w:t xml:space="preserve"> </w:t>
      </w:r>
    </w:p>
    <w:p w14:paraId="1A0C2EA3" w14:textId="32C78F63" w:rsidR="0005250F" w:rsidRPr="000943E6" w:rsidRDefault="0005250F" w:rsidP="0005250F">
      <w:pPr>
        <w:pStyle w:val="NormalWeb"/>
        <w:rPr>
          <w:rFonts w:ascii="Arial" w:hAnsi="Arial" w:cs="Arial"/>
          <w:sz w:val="18"/>
          <w:szCs w:val="18"/>
          <w:lang w:val="fr-CA"/>
        </w:rPr>
      </w:pPr>
      <w:r w:rsidRPr="000943E6">
        <w:rPr>
          <w:rFonts w:ascii="Arial" w:hAnsi="Arial" w:cs="Arial"/>
          <w:sz w:val="18"/>
          <w:szCs w:val="18"/>
          <w:lang w:val="fr-CA"/>
        </w:rPr>
        <w:t>Pour ce deuxième chapitre, Laliberté s’entoure de musicien·ne·s issu·e·s de la scène jazz et fusion actuelle, dont plusieurs figures de premier plan à l’international. On y retrouve notamment les bassistes Gary Willis, Robin Mullarkey (Jacob Collier, Steven Wilson) et Evan Marien (Tigran Hamasyan, Wayne Krantz), les guitaristes</w:t>
      </w:r>
      <w:r w:rsidR="00580FC9" w:rsidRPr="000943E6">
        <w:rPr>
          <w:rFonts w:ascii="Arial" w:hAnsi="Arial" w:cs="Arial"/>
          <w:sz w:val="18"/>
          <w:szCs w:val="18"/>
          <w:lang w:val="fr-CA"/>
        </w:rPr>
        <w:t xml:space="preserve"> Mark Lettieri, </w:t>
      </w:r>
      <w:r w:rsidRPr="000943E6">
        <w:rPr>
          <w:rFonts w:ascii="Arial" w:hAnsi="Arial" w:cs="Arial"/>
          <w:sz w:val="18"/>
          <w:szCs w:val="18"/>
          <w:lang w:val="fr-CA"/>
        </w:rPr>
        <w:t>Loïk Martin</w:t>
      </w:r>
      <w:r w:rsidR="00580FC9" w:rsidRPr="000943E6">
        <w:rPr>
          <w:rFonts w:ascii="Arial" w:hAnsi="Arial" w:cs="Arial"/>
          <w:sz w:val="18"/>
          <w:szCs w:val="18"/>
          <w:lang w:val="fr-CA"/>
        </w:rPr>
        <w:t xml:space="preserve">, </w:t>
      </w:r>
      <w:r w:rsidR="00580FC9" w:rsidRPr="000943E6">
        <w:rPr>
          <w:rFonts w:ascii="Helvetica" w:hAnsi="Helvetica"/>
          <w:color w:val="000000"/>
          <w:sz w:val="18"/>
          <w:szCs w:val="18"/>
          <w:lang w:val="fr-CA"/>
        </w:rPr>
        <w:t>Johan Modrin</w:t>
      </w:r>
      <w:r w:rsidR="00580FC9" w:rsidRPr="000943E6">
        <w:rPr>
          <w:rFonts w:ascii="Arial" w:hAnsi="Arial" w:cs="Arial"/>
          <w:sz w:val="18"/>
          <w:szCs w:val="18"/>
          <w:lang w:val="fr-CA"/>
        </w:rPr>
        <w:t xml:space="preserve"> et </w:t>
      </w:r>
      <w:r w:rsidRPr="000943E6">
        <w:rPr>
          <w:rFonts w:ascii="Arial" w:hAnsi="Arial" w:cs="Arial"/>
          <w:sz w:val="18"/>
          <w:szCs w:val="18"/>
          <w:lang w:val="fr-CA"/>
        </w:rPr>
        <w:t>Lorenzo Ceci</w:t>
      </w:r>
      <w:r w:rsidR="00580FC9" w:rsidRPr="000943E6">
        <w:rPr>
          <w:rFonts w:ascii="Arial" w:hAnsi="Arial" w:cs="Arial"/>
          <w:sz w:val="18"/>
          <w:szCs w:val="18"/>
          <w:lang w:val="fr-CA"/>
        </w:rPr>
        <w:t xml:space="preserve">, les </w:t>
      </w:r>
      <w:r w:rsidRPr="000943E6">
        <w:rPr>
          <w:rFonts w:ascii="Arial" w:hAnsi="Arial" w:cs="Arial"/>
          <w:sz w:val="18"/>
          <w:szCs w:val="18"/>
          <w:lang w:val="fr-CA"/>
        </w:rPr>
        <w:t>chanteuses Léonie Gray et Mel Pacifico, ainsi que les saxophonistes Julien Fillion et Guillaume Carpentier. Des collaborations solides et inspirées, mises au service d’une vision artistique claire.</w:t>
      </w:r>
    </w:p>
    <w:p w14:paraId="6065EFDD" w14:textId="77777777" w:rsidR="0005250F" w:rsidRPr="000943E6" w:rsidRDefault="0005250F" w:rsidP="0005250F">
      <w:pPr>
        <w:pStyle w:val="NormalWeb"/>
        <w:rPr>
          <w:rFonts w:ascii="Arial" w:hAnsi="Arial" w:cs="Arial"/>
          <w:sz w:val="18"/>
          <w:szCs w:val="18"/>
          <w:lang w:val="fr-CA"/>
        </w:rPr>
      </w:pPr>
      <w:r w:rsidRPr="000943E6">
        <w:rPr>
          <w:rStyle w:val="Emphasis"/>
          <w:rFonts w:ascii="Arial" w:eastAsiaTheme="majorEastAsia" w:hAnsi="Arial" w:cs="Arial"/>
          <w:sz w:val="18"/>
          <w:szCs w:val="18"/>
          <w:lang w:val="fr-CA"/>
        </w:rPr>
        <w:t>Franky Freedom II</w:t>
      </w:r>
      <w:r w:rsidRPr="000943E6">
        <w:rPr>
          <w:rFonts w:ascii="Arial" w:hAnsi="Arial" w:cs="Arial"/>
          <w:sz w:val="18"/>
          <w:szCs w:val="18"/>
          <w:lang w:val="fr-CA"/>
        </w:rPr>
        <w:t xml:space="preserve"> s’impose comme un album libre, maîtrisé et résolument contemporain, où la musicalité, l’interaction et la recherche sonore occupent une place centrale. Porté par une direction artistique précise, le projet explore avec finesse les zones de rencontre entre jazz moderne, groove et musiques actuelles, sans jamais perdre son fil conducteur.</w:t>
      </w:r>
    </w:p>
    <w:p w14:paraId="41AFEA85" w14:textId="2CF125EC" w:rsidR="0005250F" w:rsidRPr="000943E6" w:rsidRDefault="0005250F" w:rsidP="0005250F">
      <w:pPr>
        <w:pStyle w:val="NormalWeb"/>
        <w:rPr>
          <w:rFonts w:ascii="Arial" w:hAnsi="Arial" w:cs="Arial"/>
          <w:sz w:val="18"/>
          <w:szCs w:val="18"/>
          <w:lang w:val="fr-CA"/>
        </w:rPr>
      </w:pPr>
      <w:r w:rsidRPr="000943E6">
        <w:rPr>
          <w:rFonts w:ascii="Arial" w:hAnsi="Arial" w:cs="Arial"/>
          <w:sz w:val="18"/>
          <w:szCs w:val="18"/>
          <w:lang w:val="fr-CA"/>
        </w:rPr>
        <w:t xml:space="preserve">Formé au Berklee College of Music de Boston, où il s’est distingué en figurant sur la </w:t>
      </w:r>
      <w:r w:rsidRPr="000943E6">
        <w:rPr>
          <w:rStyle w:val="Emphasis"/>
          <w:rFonts w:ascii="Arial" w:eastAsiaTheme="majorEastAsia" w:hAnsi="Arial" w:cs="Arial"/>
          <w:sz w:val="18"/>
          <w:szCs w:val="18"/>
          <w:lang w:val="fr-CA"/>
        </w:rPr>
        <w:t>Dean’s List</w:t>
      </w:r>
      <w:r w:rsidRPr="000943E6">
        <w:rPr>
          <w:rFonts w:ascii="Arial" w:hAnsi="Arial" w:cs="Arial"/>
          <w:sz w:val="18"/>
          <w:szCs w:val="18"/>
          <w:lang w:val="fr-CA"/>
        </w:rPr>
        <w:t xml:space="preserve">, François Laliberté a remporté plusieurs concours majeurs, dont le </w:t>
      </w:r>
      <w:r w:rsidRPr="000943E6">
        <w:rPr>
          <w:rStyle w:val="Emphasis"/>
          <w:rFonts w:ascii="Arial" w:eastAsiaTheme="majorEastAsia" w:hAnsi="Arial" w:cs="Arial"/>
          <w:sz w:val="18"/>
          <w:szCs w:val="18"/>
          <w:lang w:val="fr-CA"/>
        </w:rPr>
        <w:t>PASIC 2010 International Drumset Competition</w:t>
      </w:r>
      <w:r w:rsidRPr="000943E6">
        <w:rPr>
          <w:rFonts w:ascii="Arial" w:hAnsi="Arial" w:cs="Arial"/>
          <w:sz w:val="18"/>
          <w:szCs w:val="18"/>
          <w:lang w:val="fr-CA"/>
        </w:rPr>
        <w:t xml:space="preserve"> et le </w:t>
      </w:r>
      <w:r w:rsidRPr="000943E6">
        <w:rPr>
          <w:rStyle w:val="Emphasis"/>
          <w:rFonts w:ascii="Arial" w:eastAsiaTheme="majorEastAsia" w:hAnsi="Arial" w:cs="Arial"/>
          <w:sz w:val="18"/>
          <w:szCs w:val="18"/>
          <w:lang w:val="fr-CA"/>
        </w:rPr>
        <w:t>Roland V-Drum Competition 2009</w:t>
      </w:r>
      <w:r w:rsidRPr="000943E6">
        <w:rPr>
          <w:rFonts w:ascii="Arial" w:hAnsi="Arial" w:cs="Arial"/>
          <w:sz w:val="18"/>
          <w:szCs w:val="18"/>
          <w:lang w:val="fr-CA"/>
        </w:rPr>
        <w:t xml:space="preserve"> (champion de l’Est du Canada). Il a collaboré avec de nombreux artistes hip-hop, jazz et R&amp;B, tant sur scène qu’en studio, notamment</w:t>
      </w:r>
      <w:r w:rsidR="00580FC9" w:rsidRPr="000943E6">
        <w:rPr>
          <w:rFonts w:ascii="Arial" w:hAnsi="Arial" w:cs="Arial"/>
          <w:sz w:val="18"/>
          <w:szCs w:val="18"/>
          <w:lang w:val="fr-CA"/>
        </w:rPr>
        <w:t xml:space="preserve"> Alain Caron, Wayne Krantz,</w:t>
      </w:r>
      <w:r w:rsidRPr="000943E6">
        <w:rPr>
          <w:rFonts w:ascii="Arial" w:hAnsi="Arial" w:cs="Arial"/>
          <w:sz w:val="18"/>
          <w:szCs w:val="18"/>
          <w:lang w:val="fr-CA"/>
        </w:rPr>
        <w:t xml:space="preserve"> Nikki Yanofsky, Random Recipe, Koriass et Miro. Il est endossé par Yamaha Drums, Evans Drumheads et ProMark Drumsticks.</w:t>
      </w:r>
    </w:p>
    <w:p w14:paraId="3B8CD1C8" w14:textId="272140D7" w:rsidR="00C02485" w:rsidRPr="00304E9C" w:rsidRDefault="00C02485" w:rsidP="00C02485">
      <w:pPr>
        <w:rPr>
          <w:rFonts w:ascii="Helvetica" w:eastAsia="Times New Roman" w:hAnsi="Helvetica" w:cs="Times New Roman"/>
          <w:b/>
          <w:bCs/>
          <w:color w:val="000000"/>
          <w:kern w:val="0"/>
          <w:sz w:val="18"/>
          <w:szCs w:val="18"/>
          <w:lang w:val="en-CA"/>
          <w14:ligatures w14:val="none"/>
        </w:rPr>
      </w:pPr>
      <w:r w:rsidRPr="00304E9C">
        <w:rPr>
          <w:rFonts w:ascii="Helvetica" w:eastAsia="Times New Roman" w:hAnsi="Helvetica" w:cs="Times New Roman"/>
          <w:b/>
          <w:bCs/>
          <w:color w:val="000000"/>
          <w:kern w:val="0"/>
          <w:sz w:val="18"/>
          <w:szCs w:val="18"/>
          <w:lang w:val="en-CA"/>
          <w14:ligatures w14:val="none"/>
        </w:rPr>
        <w:t>Crédits</w:t>
      </w:r>
    </w:p>
    <w:p w14:paraId="5DA164D4" w14:textId="39EA29EC" w:rsidR="00C02485" w:rsidRPr="00304E9C" w:rsidRDefault="00C02485" w:rsidP="00C02485">
      <w:pPr>
        <w:rPr>
          <w:rFonts w:ascii="Helvetica" w:eastAsia="Times New Roman" w:hAnsi="Helvetica" w:cs="Times New Roman"/>
          <w:color w:val="000000"/>
          <w:kern w:val="0"/>
          <w:sz w:val="18"/>
          <w:szCs w:val="18"/>
          <w:lang w:val="en-CA"/>
          <w14:ligatures w14:val="none"/>
        </w:rPr>
      </w:pPr>
      <w:r w:rsidRPr="00304E9C">
        <w:rPr>
          <w:rFonts w:ascii="Helvetica" w:eastAsia="Times New Roman" w:hAnsi="Helvetica" w:cs="Times New Roman"/>
          <w:b/>
          <w:bCs/>
          <w:color w:val="000000"/>
          <w:kern w:val="0"/>
          <w:sz w:val="18"/>
          <w:szCs w:val="18"/>
          <w:lang w:val="en-CA"/>
          <w14:ligatures w14:val="none"/>
        </w:rPr>
        <w:t>1. FF2 (feat. Gary Willis</w:t>
      </w:r>
      <w:r w:rsidR="0044779D" w:rsidRPr="00304E9C">
        <w:rPr>
          <w:rFonts w:ascii="Helvetica" w:eastAsia="Times New Roman" w:hAnsi="Helvetica" w:cs="Times New Roman"/>
          <w:b/>
          <w:bCs/>
          <w:color w:val="000000"/>
          <w:kern w:val="0"/>
          <w:sz w:val="18"/>
          <w:szCs w:val="18"/>
          <w:lang w:val="en-CA"/>
          <w14:ligatures w14:val="none"/>
        </w:rPr>
        <w:t>)</w:t>
      </w:r>
      <w:r w:rsidR="0044779D" w:rsidRPr="00304E9C">
        <w:rPr>
          <w:rFonts w:ascii="Helvetica" w:eastAsia="Times New Roman" w:hAnsi="Helvetica" w:cs="Times New Roman"/>
          <w:color w:val="000000"/>
          <w:kern w:val="0"/>
          <w:sz w:val="18"/>
          <w:szCs w:val="18"/>
          <w:lang w:val="en-CA"/>
          <w14:ligatures w14:val="none"/>
        </w:rPr>
        <w:t xml:space="preserve"> / </w:t>
      </w:r>
      <w:r w:rsidRPr="00304E9C">
        <w:rPr>
          <w:rFonts w:ascii="Helvetica" w:eastAsia="Times New Roman" w:hAnsi="Helvetica" w:cs="Times New Roman"/>
          <w:color w:val="000000"/>
          <w:kern w:val="0"/>
          <w:sz w:val="18"/>
          <w:szCs w:val="18"/>
          <w:lang w:val="en-CA"/>
          <w14:ligatures w14:val="none"/>
        </w:rPr>
        <w:t>Gary Willis (basse), Loik Martin (guitare), Guillaume Carpentier (saxophone)</w:t>
      </w:r>
    </w:p>
    <w:p w14:paraId="25E031ED" w14:textId="28E3EF6E" w:rsidR="00C02485" w:rsidRPr="00304E9C" w:rsidRDefault="00C02485" w:rsidP="00C02485">
      <w:pPr>
        <w:rPr>
          <w:rFonts w:ascii="Helvetica" w:eastAsia="Times New Roman" w:hAnsi="Helvetica" w:cs="Times New Roman"/>
          <w:color w:val="000000"/>
          <w:kern w:val="0"/>
          <w:sz w:val="18"/>
          <w:szCs w:val="18"/>
          <w:lang w:val="en-CA"/>
          <w14:ligatures w14:val="none"/>
        </w:rPr>
      </w:pPr>
      <w:r w:rsidRPr="00304E9C">
        <w:rPr>
          <w:rFonts w:ascii="Helvetica" w:eastAsia="Times New Roman" w:hAnsi="Helvetica" w:cs="Times New Roman"/>
          <w:b/>
          <w:bCs/>
          <w:color w:val="000000"/>
          <w:kern w:val="0"/>
          <w:sz w:val="18"/>
          <w:szCs w:val="18"/>
          <w:lang w:val="en-CA"/>
          <w14:ligatures w14:val="none"/>
        </w:rPr>
        <w:t>2. D&amp;B DTGF (feat. Guillaume Carpentier)</w:t>
      </w:r>
      <w:r w:rsidR="0044779D" w:rsidRPr="00304E9C">
        <w:rPr>
          <w:rFonts w:ascii="Helvetica" w:eastAsia="Times New Roman" w:hAnsi="Helvetica" w:cs="Times New Roman"/>
          <w:color w:val="000000"/>
          <w:kern w:val="0"/>
          <w:sz w:val="18"/>
          <w:szCs w:val="18"/>
          <w:lang w:val="en-CA"/>
          <w14:ligatures w14:val="none"/>
        </w:rPr>
        <w:t xml:space="preserve"> / </w:t>
      </w:r>
      <w:r w:rsidRPr="00304E9C">
        <w:rPr>
          <w:rFonts w:ascii="Helvetica" w:eastAsia="Times New Roman" w:hAnsi="Helvetica" w:cs="Times New Roman"/>
          <w:color w:val="000000"/>
          <w:kern w:val="0"/>
          <w:sz w:val="18"/>
          <w:szCs w:val="18"/>
          <w:lang w:val="en-CA"/>
          <w14:ligatures w14:val="none"/>
        </w:rPr>
        <w:t>Robin Mullarkey (basse), Guillaume Carpentier (saxophone), Loik Martin (guitare).</w:t>
      </w:r>
    </w:p>
    <w:p w14:paraId="0A239E61" w14:textId="247BC09F" w:rsidR="00C02485" w:rsidRPr="00304E9C" w:rsidRDefault="00C02485" w:rsidP="00C02485">
      <w:pPr>
        <w:rPr>
          <w:rFonts w:ascii="Helvetica" w:eastAsia="Times New Roman" w:hAnsi="Helvetica" w:cs="Times New Roman"/>
          <w:color w:val="000000"/>
          <w:kern w:val="0"/>
          <w:sz w:val="18"/>
          <w:szCs w:val="18"/>
          <w:lang w:val="en-CA"/>
          <w14:ligatures w14:val="none"/>
        </w:rPr>
      </w:pPr>
      <w:r w:rsidRPr="00304E9C">
        <w:rPr>
          <w:rFonts w:ascii="Helvetica" w:eastAsia="Times New Roman" w:hAnsi="Helvetica" w:cs="Times New Roman"/>
          <w:b/>
          <w:bCs/>
          <w:color w:val="000000"/>
          <w:kern w:val="0"/>
          <w:sz w:val="18"/>
          <w:szCs w:val="18"/>
          <w:lang w:val="en-CA"/>
          <w14:ligatures w14:val="none"/>
        </w:rPr>
        <w:t>3. Like a Dream</w:t>
      </w:r>
      <w:r w:rsidRPr="00304E9C">
        <w:rPr>
          <w:rFonts w:ascii="Helvetica" w:eastAsia="Times New Roman" w:hAnsi="Helvetica" w:cs="Times New Roman"/>
          <w:color w:val="000000"/>
          <w:kern w:val="0"/>
          <w:sz w:val="18"/>
          <w:szCs w:val="18"/>
          <w:lang w:val="en-CA"/>
          <w14:ligatures w14:val="none"/>
        </w:rPr>
        <w:t xml:space="preserve"> (feat. Mark Lettieri &amp; Mel Pacifico)</w:t>
      </w:r>
      <w:r w:rsidR="0044779D" w:rsidRPr="00304E9C">
        <w:rPr>
          <w:rFonts w:ascii="Helvetica" w:eastAsia="Times New Roman" w:hAnsi="Helvetica" w:cs="Times New Roman"/>
          <w:color w:val="000000"/>
          <w:kern w:val="0"/>
          <w:sz w:val="18"/>
          <w:szCs w:val="18"/>
          <w:lang w:val="en-CA"/>
          <w14:ligatures w14:val="none"/>
        </w:rPr>
        <w:t xml:space="preserve"> / </w:t>
      </w:r>
      <w:r w:rsidRPr="00304E9C">
        <w:rPr>
          <w:rFonts w:ascii="Helvetica" w:eastAsia="Times New Roman" w:hAnsi="Helvetica" w:cs="Times New Roman"/>
          <w:color w:val="000000"/>
          <w:kern w:val="0"/>
          <w:sz w:val="18"/>
          <w:szCs w:val="18"/>
          <w:lang w:val="en-CA"/>
          <w14:ligatures w14:val="none"/>
        </w:rPr>
        <w:t>Mark Lettieri (guitare), Mel Pacifico (voix &amp; co-écriture), Robin Mullarkey (basse).</w:t>
      </w:r>
    </w:p>
    <w:p w14:paraId="6C1ACDBE" w14:textId="57A1A1CC" w:rsidR="00C02485" w:rsidRPr="00304E9C" w:rsidRDefault="00C02485" w:rsidP="00C02485">
      <w:pPr>
        <w:rPr>
          <w:rFonts w:ascii="Helvetica" w:eastAsia="Times New Roman" w:hAnsi="Helvetica" w:cs="Times New Roman"/>
          <w:color w:val="000000"/>
          <w:kern w:val="0"/>
          <w:sz w:val="18"/>
          <w:szCs w:val="18"/>
          <w:lang w:val="en-CA"/>
          <w14:ligatures w14:val="none"/>
        </w:rPr>
      </w:pPr>
      <w:r w:rsidRPr="00304E9C">
        <w:rPr>
          <w:rFonts w:ascii="Helvetica" w:eastAsia="Times New Roman" w:hAnsi="Helvetica" w:cs="Times New Roman"/>
          <w:b/>
          <w:bCs/>
          <w:color w:val="000000"/>
          <w:kern w:val="0"/>
          <w:sz w:val="18"/>
          <w:szCs w:val="18"/>
          <w:lang w:val="en-CA"/>
          <w14:ligatures w14:val="none"/>
        </w:rPr>
        <w:t>4. Kyosai (feat. Mel Pacifico &amp; Lorenzo Ceci)</w:t>
      </w:r>
      <w:r w:rsidR="0044779D" w:rsidRPr="00304E9C">
        <w:rPr>
          <w:rFonts w:ascii="Helvetica" w:eastAsia="Times New Roman" w:hAnsi="Helvetica" w:cs="Times New Roman"/>
          <w:color w:val="000000"/>
          <w:kern w:val="0"/>
          <w:sz w:val="18"/>
          <w:szCs w:val="18"/>
          <w:lang w:val="en-CA"/>
          <w14:ligatures w14:val="none"/>
        </w:rPr>
        <w:t xml:space="preserve"> / </w:t>
      </w:r>
      <w:r w:rsidRPr="00304E9C">
        <w:rPr>
          <w:rFonts w:ascii="Helvetica" w:eastAsia="Times New Roman" w:hAnsi="Helvetica" w:cs="Times New Roman"/>
          <w:color w:val="000000"/>
          <w:kern w:val="0"/>
          <w:sz w:val="18"/>
          <w:szCs w:val="18"/>
          <w:lang w:val="en-CA"/>
          <w14:ligatures w14:val="none"/>
        </w:rPr>
        <w:t>Mel Pacifico (voix), Lorenzo Ceci (guitare), Robin Mullarkey (basse).</w:t>
      </w:r>
    </w:p>
    <w:p w14:paraId="2634F813" w14:textId="52F345BD" w:rsidR="00C02485" w:rsidRPr="00304E9C" w:rsidRDefault="00C02485" w:rsidP="00C02485">
      <w:pPr>
        <w:rPr>
          <w:rFonts w:ascii="Helvetica" w:eastAsia="Times New Roman" w:hAnsi="Helvetica" w:cs="Times New Roman"/>
          <w:color w:val="000000"/>
          <w:kern w:val="0"/>
          <w:sz w:val="18"/>
          <w:szCs w:val="18"/>
          <w:lang w:val="en-CA"/>
          <w14:ligatures w14:val="none"/>
        </w:rPr>
      </w:pPr>
      <w:r w:rsidRPr="00304E9C">
        <w:rPr>
          <w:rFonts w:ascii="Helvetica" w:eastAsia="Times New Roman" w:hAnsi="Helvetica" w:cs="Times New Roman"/>
          <w:b/>
          <w:bCs/>
          <w:color w:val="000000"/>
          <w:kern w:val="0"/>
          <w:sz w:val="18"/>
          <w:szCs w:val="18"/>
          <w:lang w:val="en-CA"/>
          <w14:ligatures w14:val="none"/>
        </w:rPr>
        <w:t>5. For Ralph (feat. Gary Willis)</w:t>
      </w:r>
      <w:r w:rsidR="0044779D" w:rsidRPr="00304E9C">
        <w:rPr>
          <w:rFonts w:ascii="Helvetica" w:eastAsia="Times New Roman" w:hAnsi="Helvetica" w:cs="Times New Roman"/>
          <w:color w:val="000000"/>
          <w:kern w:val="0"/>
          <w:sz w:val="18"/>
          <w:szCs w:val="18"/>
          <w:lang w:val="en-CA"/>
          <w14:ligatures w14:val="none"/>
        </w:rPr>
        <w:t xml:space="preserve"> / </w:t>
      </w:r>
      <w:r w:rsidRPr="00304E9C">
        <w:rPr>
          <w:rFonts w:ascii="Helvetica" w:eastAsia="Times New Roman" w:hAnsi="Helvetica" w:cs="Times New Roman"/>
          <w:color w:val="000000"/>
          <w:kern w:val="0"/>
          <w:sz w:val="18"/>
          <w:szCs w:val="18"/>
          <w:lang w:val="en-CA"/>
          <w14:ligatures w14:val="none"/>
        </w:rPr>
        <w:t>Gary Willis (basse), Guillaume Carpentier (saxophone), Loik Martin (guitare).</w:t>
      </w:r>
    </w:p>
    <w:p w14:paraId="65318120" w14:textId="13927C8C" w:rsidR="00C02485" w:rsidRPr="00304E9C" w:rsidRDefault="00C02485" w:rsidP="00C02485">
      <w:pPr>
        <w:rPr>
          <w:rFonts w:ascii="Helvetica" w:eastAsia="Times New Roman" w:hAnsi="Helvetica" w:cs="Times New Roman"/>
          <w:color w:val="000000"/>
          <w:kern w:val="0"/>
          <w:sz w:val="18"/>
          <w:szCs w:val="18"/>
          <w:lang w:val="en-CA"/>
          <w14:ligatures w14:val="none"/>
        </w:rPr>
      </w:pPr>
      <w:r w:rsidRPr="00304E9C">
        <w:rPr>
          <w:rFonts w:ascii="Helvetica" w:eastAsia="Times New Roman" w:hAnsi="Helvetica" w:cs="Times New Roman"/>
          <w:b/>
          <w:bCs/>
          <w:color w:val="000000"/>
          <w:kern w:val="0"/>
          <w:sz w:val="18"/>
          <w:szCs w:val="18"/>
          <w:lang w:val="en-CA"/>
          <w14:ligatures w14:val="none"/>
        </w:rPr>
        <w:t>6. Closer (feat. Evan Marien &amp; Mel Pacifico)</w:t>
      </w:r>
      <w:r w:rsidR="0044779D" w:rsidRPr="00304E9C">
        <w:rPr>
          <w:rFonts w:ascii="Helvetica" w:eastAsia="Times New Roman" w:hAnsi="Helvetica" w:cs="Times New Roman"/>
          <w:color w:val="000000"/>
          <w:kern w:val="0"/>
          <w:sz w:val="18"/>
          <w:szCs w:val="18"/>
          <w:lang w:val="en-CA"/>
          <w14:ligatures w14:val="none"/>
        </w:rPr>
        <w:t xml:space="preserve"> / </w:t>
      </w:r>
      <w:r w:rsidRPr="00304E9C">
        <w:rPr>
          <w:rFonts w:ascii="Helvetica" w:eastAsia="Times New Roman" w:hAnsi="Helvetica" w:cs="Times New Roman"/>
          <w:color w:val="000000"/>
          <w:kern w:val="0"/>
          <w:sz w:val="18"/>
          <w:szCs w:val="18"/>
          <w:lang w:val="en-CA"/>
          <w14:ligatures w14:val="none"/>
        </w:rPr>
        <w:t>Evan Marien (basse), Mel Pacifico (voix &amp; co-écriture), Johan Modrin (guitare).</w:t>
      </w:r>
    </w:p>
    <w:p w14:paraId="5A5D9C65" w14:textId="272634A1" w:rsidR="00C02485" w:rsidRPr="00304E9C" w:rsidRDefault="00C02485" w:rsidP="00C02485">
      <w:pPr>
        <w:rPr>
          <w:rFonts w:ascii="Helvetica" w:eastAsia="Times New Roman" w:hAnsi="Helvetica" w:cs="Times New Roman"/>
          <w:color w:val="000000"/>
          <w:kern w:val="0"/>
          <w:sz w:val="18"/>
          <w:szCs w:val="18"/>
          <w:lang w:val="en-CA"/>
          <w14:ligatures w14:val="none"/>
        </w:rPr>
      </w:pPr>
      <w:r w:rsidRPr="00304E9C">
        <w:rPr>
          <w:rFonts w:ascii="Helvetica" w:eastAsia="Times New Roman" w:hAnsi="Helvetica" w:cs="Times New Roman"/>
          <w:b/>
          <w:bCs/>
          <w:color w:val="000000"/>
          <w:kern w:val="0"/>
          <w:sz w:val="18"/>
          <w:szCs w:val="18"/>
          <w:lang w:val="en-CA"/>
          <w14:ligatures w14:val="none"/>
        </w:rPr>
        <w:t>7. OUI (feat. Julien Fillion)</w:t>
      </w:r>
      <w:r w:rsidR="0044779D" w:rsidRPr="00304E9C">
        <w:rPr>
          <w:rFonts w:ascii="Helvetica" w:eastAsia="Times New Roman" w:hAnsi="Helvetica" w:cs="Times New Roman"/>
          <w:color w:val="000000"/>
          <w:kern w:val="0"/>
          <w:sz w:val="18"/>
          <w:szCs w:val="18"/>
          <w:lang w:val="en-CA"/>
          <w14:ligatures w14:val="none"/>
        </w:rPr>
        <w:t xml:space="preserve"> / </w:t>
      </w:r>
      <w:r w:rsidRPr="00304E9C">
        <w:rPr>
          <w:rFonts w:ascii="Helvetica" w:eastAsia="Times New Roman" w:hAnsi="Helvetica" w:cs="Times New Roman"/>
          <w:color w:val="000000"/>
          <w:kern w:val="0"/>
          <w:sz w:val="18"/>
          <w:szCs w:val="18"/>
          <w:lang w:val="en-CA"/>
          <w14:ligatures w14:val="none"/>
        </w:rPr>
        <w:t>Julien Fillion (saxophone), Robin Mullarkey (basse).</w:t>
      </w:r>
    </w:p>
    <w:p w14:paraId="326CDDCC" w14:textId="16C4B809" w:rsidR="00C02485" w:rsidRPr="00633120" w:rsidRDefault="00C02485" w:rsidP="00C02485">
      <w:pPr>
        <w:rPr>
          <w:rFonts w:ascii="Helvetica" w:eastAsia="Times New Roman" w:hAnsi="Helvetica" w:cs="Times New Roman"/>
          <w:color w:val="000000"/>
          <w:kern w:val="0"/>
          <w:sz w:val="18"/>
          <w:szCs w:val="18"/>
          <w:lang w:val="en-CA"/>
          <w14:ligatures w14:val="none"/>
        </w:rPr>
      </w:pPr>
      <w:r w:rsidRPr="00633120">
        <w:rPr>
          <w:rFonts w:ascii="Helvetica" w:eastAsia="Times New Roman" w:hAnsi="Helvetica" w:cs="Times New Roman"/>
          <w:b/>
          <w:bCs/>
          <w:color w:val="000000"/>
          <w:kern w:val="0"/>
          <w:sz w:val="18"/>
          <w:szCs w:val="18"/>
          <w:lang w:val="en-CA"/>
          <w14:ligatures w14:val="none"/>
        </w:rPr>
        <w:t>8. Popcorn (feat. Léonie Gray)</w:t>
      </w:r>
      <w:r w:rsidR="0044779D" w:rsidRPr="00633120">
        <w:rPr>
          <w:rFonts w:ascii="Helvetica" w:eastAsia="Times New Roman" w:hAnsi="Helvetica" w:cs="Times New Roman"/>
          <w:color w:val="000000"/>
          <w:kern w:val="0"/>
          <w:sz w:val="18"/>
          <w:szCs w:val="18"/>
          <w:lang w:val="en-CA"/>
          <w14:ligatures w14:val="none"/>
        </w:rPr>
        <w:t xml:space="preserve"> / </w:t>
      </w:r>
      <w:r w:rsidRPr="00633120">
        <w:rPr>
          <w:rFonts w:ascii="Helvetica" w:eastAsia="Times New Roman" w:hAnsi="Helvetica" w:cs="Times New Roman"/>
          <w:color w:val="000000"/>
          <w:kern w:val="0"/>
          <w:sz w:val="18"/>
          <w:szCs w:val="18"/>
          <w:lang w:val="en-CA"/>
          <w14:ligatures w14:val="none"/>
        </w:rPr>
        <w:t>Léonie Gray (voix &amp; écriture), Johan Modrin (guitare), Robin Mullarkey (basse).</w:t>
      </w:r>
    </w:p>
    <w:p w14:paraId="7B99B090" w14:textId="6C3E18D3" w:rsidR="00C02485" w:rsidRPr="00633120" w:rsidRDefault="00C02485" w:rsidP="00C02485">
      <w:pPr>
        <w:rPr>
          <w:rFonts w:ascii="Helvetica" w:eastAsia="Times New Roman" w:hAnsi="Helvetica" w:cs="Times New Roman"/>
          <w:color w:val="000000"/>
          <w:kern w:val="0"/>
          <w:sz w:val="18"/>
          <w:szCs w:val="18"/>
          <w:lang w:val="en-CA"/>
          <w14:ligatures w14:val="none"/>
        </w:rPr>
      </w:pPr>
      <w:r w:rsidRPr="00633120">
        <w:rPr>
          <w:rFonts w:ascii="Helvetica" w:eastAsia="Times New Roman" w:hAnsi="Helvetica" w:cs="Times New Roman"/>
          <w:b/>
          <w:bCs/>
          <w:color w:val="000000"/>
          <w:kern w:val="0"/>
          <w:sz w:val="18"/>
          <w:szCs w:val="18"/>
          <w:lang w:val="en-CA"/>
          <w14:ligatures w14:val="none"/>
        </w:rPr>
        <w:t>9. Cowabunga</w:t>
      </w:r>
      <w:r w:rsidR="0044779D" w:rsidRPr="00633120">
        <w:rPr>
          <w:rFonts w:ascii="Helvetica" w:eastAsia="Times New Roman" w:hAnsi="Helvetica" w:cs="Times New Roman"/>
          <w:color w:val="000000"/>
          <w:kern w:val="0"/>
          <w:sz w:val="18"/>
          <w:szCs w:val="18"/>
          <w:lang w:val="en-CA"/>
          <w14:ligatures w14:val="none"/>
        </w:rPr>
        <w:t xml:space="preserve"> / </w:t>
      </w:r>
      <w:r w:rsidRPr="00633120">
        <w:rPr>
          <w:rFonts w:ascii="Helvetica" w:eastAsia="Times New Roman" w:hAnsi="Helvetica" w:cs="Times New Roman"/>
          <w:color w:val="000000"/>
          <w:kern w:val="0"/>
          <w:sz w:val="18"/>
          <w:szCs w:val="18"/>
          <w:lang w:val="en-CA"/>
          <w14:ligatures w14:val="none"/>
        </w:rPr>
        <w:t>Johan Modrin (guitare), Robin Mullarkey (basse).</w:t>
      </w:r>
    </w:p>
    <w:p w14:paraId="19DB77E0" w14:textId="4968C250" w:rsidR="00C02485" w:rsidRPr="000943E6" w:rsidRDefault="00C02485" w:rsidP="00C02485">
      <w:pPr>
        <w:rPr>
          <w:rFonts w:ascii="Helvetica" w:eastAsia="Times New Roman" w:hAnsi="Helvetica" w:cs="Times New Roman"/>
          <w:color w:val="000000"/>
          <w:kern w:val="0"/>
          <w:sz w:val="18"/>
          <w:szCs w:val="18"/>
          <w:lang w:val="fr-CA"/>
          <w14:ligatures w14:val="none"/>
        </w:rPr>
      </w:pPr>
      <w:r w:rsidRPr="000943E6">
        <w:rPr>
          <w:rFonts w:ascii="Helvetica" w:eastAsia="Times New Roman" w:hAnsi="Helvetica" w:cs="Times New Roman"/>
          <w:b/>
          <w:bCs/>
          <w:color w:val="000000"/>
          <w:kern w:val="0"/>
          <w:sz w:val="18"/>
          <w:szCs w:val="18"/>
          <w:lang w:val="fr-CA"/>
          <w14:ligatures w14:val="none"/>
        </w:rPr>
        <w:t>10. Moment (feat. Mel Pacifico)</w:t>
      </w:r>
      <w:r w:rsidR="0044779D" w:rsidRPr="000943E6">
        <w:rPr>
          <w:rFonts w:ascii="Helvetica" w:eastAsia="Times New Roman" w:hAnsi="Helvetica" w:cs="Times New Roman"/>
          <w:color w:val="000000"/>
          <w:kern w:val="0"/>
          <w:sz w:val="18"/>
          <w:szCs w:val="18"/>
          <w:lang w:val="fr-CA"/>
          <w14:ligatures w14:val="none"/>
        </w:rPr>
        <w:t xml:space="preserve"> / </w:t>
      </w:r>
      <w:r w:rsidRPr="000943E6">
        <w:rPr>
          <w:rFonts w:ascii="Helvetica" w:eastAsia="Times New Roman" w:hAnsi="Helvetica" w:cs="Times New Roman"/>
          <w:color w:val="000000"/>
          <w:kern w:val="0"/>
          <w:sz w:val="18"/>
          <w:szCs w:val="18"/>
          <w:lang w:val="fr-CA"/>
          <w14:ligatures w14:val="none"/>
        </w:rPr>
        <w:t>Mel Pacifico (voix &amp; co-écriture), Robin Mullarkey (basse).</w:t>
      </w:r>
    </w:p>
    <w:p w14:paraId="7AE88A32" w14:textId="77777777" w:rsidR="00C02485" w:rsidRPr="000943E6" w:rsidRDefault="00C02485" w:rsidP="00C02485">
      <w:pPr>
        <w:rPr>
          <w:rFonts w:ascii="Helvetica" w:eastAsia="Times New Roman" w:hAnsi="Helvetica" w:cs="Times New Roman"/>
          <w:color w:val="000000"/>
          <w:kern w:val="0"/>
          <w:sz w:val="18"/>
          <w:szCs w:val="18"/>
          <w:lang w:val="fr-CA"/>
          <w14:ligatures w14:val="none"/>
        </w:rPr>
      </w:pPr>
    </w:p>
    <w:p w14:paraId="460A89AA" w14:textId="77777777" w:rsidR="00C02485" w:rsidRPr="000943E6" w:rsidRDefault="00C02485" w:rsidP="00C02485">
      <w:pPr>
        <w:rPr>
          <w:rFonts w:ascii="Helvetica" w:eastAsia="Times New Roman" w:hAnsi="Helvetica" w:cs="Times New Roman"/>
          <w:color w:val="000000"/>
          <w:kern w:val="0"/>
          <w:sz w:val="18"/>
          <w:szCs w:val="18"/>
          <w:lang w:val="fr-CA"/>
          <w14:ligatures w14:val="none"/>
        </w:rPr>
      </w:pPr>
      <w:r w:rsidRPr="000943E6">
        <w:rPr>
          <w:rFonts w:ascii="Helvetica" w:eastAsia="Times New Roman" w:hAnsi="Helvetica" w:cs="Times New Roman"/>
          <w:color w:val="000000"/>
          <w:kern w:val="0"/>
          <w:sz w:val="18"/>
          <w:szCs w:val="18"/>
          <w:lang w:val="fr-CA"/>
          <w14:ligatures w14:val="none"/>
        </w:rPr>
        <w:t>Crédits techniques</w:t>
      </w:r>
    </w:p>
    <w:p w14:paraId="1D500F02" w14:textId="0DB3A539" w:rsidR="00C02485" w:rsidRPr="000943E6" w:rsidRDefault="00A70836" w:rsidP="00C02485">
      <w:pPr>
        <w:rPr>
          <w:rFonts w:ascii="Helvetica" w:eastAsia="Times New Roman" w:hAnsi="Helvetica" w:cs="Times New Roman"/>
          <w:color w:val="000000"/>
          <w:kern w:val="0"/>
          <w:sz w:val="18"/>
          <w:szCs w:val="18"/>
          <w:lang w:val="fr-CA"/>
          <w14:ligatures w14:val="none"/>
        </w:rPr>
      </w:pPr>
      <w:r w:rsidRPr="000943E6">
        <w:rPr>
          <w:rFonts w:ascii="Helvetica" w:eastAsia="Times New Roman" w:hAnsi="Helvetica" w:cs="Times New Roman"/>
          <w:color w:val="000000"/>
          <w:kern w:val="0"/>
          <w:sz w:val="18"/>
          <w:szCs w:val="18"/>
          <w:lang w:val="fr-CA"/>
          <w14:ligatures w14:val="none"/>
        </w:rPr>
        <w:t>Batterie, réalisation, mix, composition</w:t>
      </w:r>
      <w:r w:rsidR="00C02485" w:rsidRPr="000943E6">
        <w:rPr>
          <w:rFonts w:ascii="Helvetica" w:eastAsia="Times New Roman" w:hAnsi="Helvetica" w:cs="Times New Roman"/>
          <w:color w:val="000000"/>
          <w:kern w:val="0"/>
          <w:sz w:val="18"/>
          <w:szCs w:val="18"/>
          <w:lang w:val="fr-CA"/>
          <w14:ligatures w14:val="none"/>
        </w:rPr>
        <w:t xml:space="preserve"> : François Laliberté</w:t>
      </w:r>
    </w:p>
    <w:p w14:paraId="235C87CF" w14:textId="77777777" w:rsidR="00C02485" w:rsidRPr="000943E6" w:rsidRDefault="00C02485" w:rsidP="00C02485">
      <w:pPr>
        <w:rPr>
          <w:rFonts w:ascii="Helvetica" w:eastAsia="Times New Roman" w:hAnsi="Helvetica" w:cs="Times New Roman"/>
          <w:color w:val="000000"/>
          <w:kern w:val="0"/>
          <w:sz w:val="18"/>
          <w:szCs w:val="18"/>
          <w:lang w:val="fr-CA"/>
          <w14:ligatures w14:val="none"/>
        </w:rPr>
      </w:pPr>
      <w:r w:rsidRPr="000943E6">
        <w:rPr>
          <w:rFonts w:ascii="Helvetica" w:eastAsia="Times New Roman" w:hAnsi="Helvetica" w:cs="Times New Roman"/>
          <w:color w:val="000000"/>
          <w:kern w:val="0"/>
          <w:sz w:val="18"/>
          <w:szCs w:val="18"/>
          <w:lang w:val="fr-CA"/>
          <w14:ligatures w14:val="none"/>
        </w:rPr>
        <w:t>Mix : François Laliberté / Luc Tellier (titres sélectionnés)</w:t>
      </w:r>
    </w:p>
    <w:p w14:paraId="2FD2E000" w14:textId="77777777" w:rsidR="00C02485" w:rsidRDefault="00C02485" w:rsidP="00C02485">
      <w:pPr>
        <w:rPr>
          <w:rFonts w:ascii="Helvetica" w:eastAsia="Times New Roman" w:hAnsi="Helvetica" w:cs="Times New Roman"/>
          <w:color w:val="000000"/>
          <w:kern w:val="0"/>
          <w:sz w:val="18"/>
          <w:szCs w:val="18"/>
          <w:lang w:val="fr-CA"/>
          <w14:ligatures w14:val="none"/>
        </w:rPr>
      </w:pPr>
      <w:r w:rsidRPr="000943E6">
        <w:rPr>
          <w:rFonts w:ascii="Helvetica" w:eastAsia="Times New Roman" w:hAnsi="Helvetica" w:cs="Times New Roman"/>
          <w:color w:val="000000"/>
          <w:kern w:val="0"/>
          <w:sz w:val="18"/>
          <w:szCs w:val="18"/>
          <w:lang w:val="fr-CA"/>
          <w14:ligatures w14:val="none"/>
        </w:rPr>
        <w:t>Mastering : Luc Tellier</w:t>
      </w:r>
    </w:p>
    <w:p w14:paraId="03815B01" w14:textId="2CDAD004" w:rsidR="00C80098" w:rsidRDefault="00C80098" w:rsidP="00C02485">
      <w:pPr>
        <w:rPr>
          <w:rFonts w:ascii="Helvetica" w:eastAsia="Times New Roman" w:hAnsi="Helvetica" w:cs="Times New Roman"/>
          <w:color w:val="000000"/>
          <w:kern w:val="0"/>
          <w:sz w:val="18"/>
          <w:szCs w:val="18"/>
          <w:lang w:val="fr-CA"/>
          <w14:ligatures w14:val="none"/>
        </w:rPr>
      </w:pPr>
    </w:p>
    <w:p w14:paraId="5D201752" w14:textId="0DB6593C" w:rsidR="00C80098" w:rsidRPr="000943E6" w:rsidRDefault="00C80098" w:rsidP="00C02485">
      <w:pPr>
        <w:rPr>
          <w:rFonts w:ascii="Helvetica" w:eastAsia="Times New Roman" w:hAnsi="Helvetica" w:cs="Times New Roman"/>
          <w:color w:val="000000"/>
          <w:kern w:val="0"/>
          <w:sz w:val="18"/>
          <w:szCs w:val="18"/>
          <w:lang w:val="fr-CA"/>
          <w14:ligatures w14:val="none"/>
        </w:rPr>
      </w:pPr>
      <w:r>
        <w:rPr>
          <w:rFonts w:ascii="Helvetica" w:eastAsia="Times New Roman" w:hAnsi="Helvetica" w:cs="Times New Roman"/>
          <w:color w:val="000000"/>
          <w:kern w:val="0"/>
          <w:sz w:val="18"/>
          <w:szCs w:val="18"/>
          <w:lang w:val="fr-CA"/>
          <w14:ligatures w14:val="none"/>
        </w:rPr>
        <w:t>Information : Simon Fauteux</w:t>
      </w:r>
    </w:p>
    <w:p w14:paraId="1EC35A0B" w14:textId="77777777" w:rsidR="004D48F8" w:rsidRPr="000943E6" w:rsidRDefault="004D48F8">
      <w:pPr>
        <w:rPr>
          <w:rFonts w:ascii="Arial" w:hAnsi="Arial" w:cs="Arial"/>
          <w:sz w:val="18"/>
          <w:szCs w:val="18"/>
          <w:lang w:val="fr-CA"/>
        </w:rPr>
      </w:pPr>
    </w:p>
    <w:sectPr w:rsidR="004D48F8" w:rsidRPr="000943E6"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0F"/>
    <w:rsid w:val="00006EF9"/>
    <w:rsid w:val="0005250F"/>
    <w:rsid w:val="00060FAF"/>
    <w:rsid w:val="0007525F"/>
    <w:rsid w:val="000943E6"/>
    <w:rsid w:val="00304E9C"/>
    <w:rsid w:val="00353978"/>
    <w:rsid w:val="0040599E"/>
    <w:rsid w:val="0044779D"/>
    <w:rsid w:val="004818CD"/>
    <w:rsid w:val="004C164D"/>
    <w:rsid w:val="004D48F8"/>
    <w:rsid w:val="00502B70"/>
    <w:rsid w:val="00580FC9"/>
    <w:rsid w:val="00633120"/>
    <w:rsid w:val="00636206"/>
    <w:rsid w:val="00694655"/>
    <w:rsid w:val="007F4317"/>
    <w:rsid w:val="00921B36"/>
    <w:rsid w:val="009C1B4E"/>
    <w:rsid w:val="00A70836"/>
    <w:rsid w:val="00A76F7C"/>
    <w:rsid w:val="00B907AC"/>
    <w:rsid w:val="00C02485"/>
    <w:rsid w:val="00C80098"/>
    <w:rsid w:val="00DE2633"/>
    <w:rsid w:val="00ED5387"/>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C06B31"/>
  <w14:defaultImageDpi w14:val="32767"/>
  <w15:chartTrackingRefBased/>
  <w15:docId w15:val="{72279A55-E116-3B44-99E7-135B687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5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5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5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5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50F"/>
    <w:rPr>
      <w:rFonts w:eastAsiaTheme="majorEastAsia" w:cstheme="majorBidi"/>
      <w:color w:val="272727" w:themeColor="text1" w:themeTint="D8"/>
    </w:rPr>
  </w:style>
  <w:style w:type="paragraph" w:styleId="Title">
    <w:name w:val="Title"/>
    <w:basedOn w:val="Normal"/>
    <w:next w:val="Normal"/>
    <w:link w:val="TitleChar"/>
    <w:uiPriority w:val="10"/>
    <w:qFormat/>
    <w:rsid w:val="000525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5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5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250F"/>
    <w:rPr>
      <w:i/>
      <w:iCs/>
      <w:color w:val="404040" w:themeColor="text1" w:themeTint="BF"/>
    </w:rPr>
  </w:style>
  <w:style w:type="paragraph" w:styleId="ListParagraph">
    <w:name w:val="List Paragraph"/>
    <w:basedOn w:val="Normal"/>
    <w:uiPriority w:val="34"/>
    <w:qFormat/>
    <w:rsid w:val="0005250F"/>
    <w:pPr>
      <w:ind w:left="720"/>
      <w:contextualSpacing/>
    </w:pPr>
  </w:style>
  <w:style w:type="character" w:styleId="IntenseEmphasis">
    <w:name w:val="Intense Emphasis"/>
    <w:basedOn w:val="DefaultParagraphFont"/>
    <w:uiPriority w:val="21"/>
    <w:qFormat/>
    <w:rsid w:val="0005250F"/>
    <w:rPr>
      <w:i/>
      <w:iCs/>
      <w:color w:val="0F4761" w:themeColor="accent1" w:themeShade="BF"/>
    </w:rPr>
  </w:style>
  <w:style w:type="paragraph" w:styleId="IntenseQuote">
    <w:name w:val="Intense Quote"/>
    <w:basedOn w:val="Normal"/>
    <w:next w:val="Normal"/>
    <w:link w:val="IntenseQuoteChar"/>
    <w:uiPriority w:val="30"/>
    <w:qFormat/>
    <w:rsid w:val="00052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50F"/>
    <w:rPr>
      <w:i/>
      <w:iCs/>
      <w:color w:val="0F4761" w:themeColor="accent1" w:themeShade="BF"/>
    </w:rPr>
  </w:style>
  <w:style w:type="character" w:styleId="IntenseReference">
    <w:name w:val="Intense Reference"/>
    <w:basedOn w:val="DefaultParagraphFont"/>
    <w:uiPriority w:val="32"/>
    <w:qFormat/>
    <w:rsid w:val="0005250F"/>
    <w:rPr>
      <w:b/>
      <w:bCs/>
      <w:smallCaps/>
      <w:color w:val="0F4761" w:themeColor="accent1" w:themeShade="BF"/>
      <w:spacing w:val="5"/>
    </w:rPr>
  </w:style>
  <w:style w:type="paragraph" w:styleId="NormalWeb">
    <w:name w:val="Normal (Web)"/>
    <w:basedOn w:val="Normal"/>
    <w:uiPriority w:val="99"/>
    <w:semiHidden/>
    <w:unhideWhenUsed/>
    <w:rsid w:val="0005250F"/>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05250F"/>
    <w:rPr>
      <w:b/>
      <w:bCs/>
    </w:rPr>
  </w:style>
  <w:style w:type="character" w:styleId="Emphasis">
    <w:name w:val="Emphasis"/>
    <w:basedOn w:val="DefaultParagraphFont"/>
    <w:uiPriority w:val="20"/>
    <w:qFormat/>
    <w:rsid w:val="000525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2914</Characters>
  <Application>Microsoft Office Word</Application>
  <DocSecurity>0</DocSecurity>
  <Lines>46</Lines>
  <Paragraphs>25</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4</cp:revision>
  <dcterms:created xsi:type="dcterms:W3CDTF">2026-02-09T15:38:00Z</dcterms:created>
  <dcterms:modified xsi:type="dcterms:W3CDTF">2026-02-10T14:45:00Z</dcterms:modified>
</cp:coreProperties>
</file>