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E1EF" w14:textId="605754EA" w:rsidR="007B1CC1" w:rsidRPr="002E07A9" w:rsidRDefault="007B1CC1" w:rsidP="002B7146">
      <w:pPr>
        <w:rPr>
          <w:sz w:val="18"/>
          <w:szCs w:val="18"/>
          <w:highlight w:val="white"/>
          <w:lang w:val="fr-CA"/>
        </w:rPr>
      </w:pPr>
      <w:r w:rsidRPr="002E07A9">
        <w:rPr>
          <w:noProof/>
          <w:sz w:val="18"/>
          <w:szCs w:val="18"/>
          <w:lang w:val="fr-CA"/>
        </w:rPr>
        <w:drawing>
          <wp:inline distT="0" distB="0" distL="0" distR="0" wp14:anchorId="0E40CF5C" wp14:editId="7AFD3E98">
            <wp:extent cx="316871" cy="31687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276" cy="322276"/>
                    </a:xfrm>
                    <a:prstGeom prst="rect">
                      <a:avLst/>
                    </a:prstGeom>
                  </pic:spPr>
                </pic:pic>
              </a:graphicData>
            </a:graphic>
          </wp:inline>
        </w:drawing>
      </w:r>
    </w:p>
    <w:p w14:paraId="116183FB" w14:textId="77777777" w:rsidR="007B1CC1" w:rsidRPr="002E07A9" w:rsidRDefault="007B1CC1" w:rsidP="002B7146">
      <w:pPr>
        <w:rPr>
          <w:sz w:val="18"/>
          <w:szCs w:val="18"/>
          <w:highlight w:val="white"/>
          <w:lang w:val="fr-CA"/>
        </w:rPr>
      </w:pPr>
    </w:p>
    <w:p w14:paraId="0C824A8A" w14:textId="32775A67" w:rsidR="00E40187" w:rsidRPr="002E07A9" w:rsidRDefault="00027C8F" w:rsidP="002B7146">
      <w:pPr>
        <w:rPr>
          <w:sz w:val="18"/>
          <w:szCs w:val="18"/>
          <w:highlight w:val="white"/>
          <w:lang w:val="fr-CA"/>
        </w:rPr>
      </w:pPr>
      <w:r w:rsidRPr="002E07A9">
        <w:rPr>
          <w:sz w:val="18"/>
          <w:szCs w:val="18"/>
          <w:highlight w:val="white"/>
          <w:lang w:val="fr-CA"/>
        </w:rPr>
        <w:t>Duo Fortin-Poirier</w:t>
      </w:r>
    </w:p>
    <w:p w14:paraId="48C466CE" w14:textId="72FFE98F" w:rsidR="00027C8F" w:rsidRDefault="00027C8F" w:rsidP="002B7146">
      <w:pPr>
        <w:rPr>
          <w:sz w:val="18"/>
          <w:szCs w:val="18"/>
          <w:lang w:val="fr-CA"/>
        </w:rPr>
      </w:pPr>
      <w:r w:rsidRPr="002E07A9">
        <w:rPr>
          <w:sz w:val="18"/>
          <w:szCs w:val="18"/>
          <w:highlight w:val="white"/>
          <w:lang w:val="fr-CA"/>
        </w:rPr>
        <w:t>Nuit Blanche – Le nouvel album disponible le 16 septembre</w:t>
      </w:r>
      <w:r w:rsidR="002B7146" w:rsidRPr="002E07A9">
        <w:rPr>
          <w:sz w:val="18"/>
          <w:szCs w:val="18"/>
          <w:highlight w:val="white"/>
          <w:lang w:val="fr-CA"/>
        </w:rPr>
        <w:t xml:space="preserve">. </w:t>
      </w:r>
    </w:p>
    <w:p w14:paraId="5E7123DF" w14:textId="77777777" w:rsidR="00CE6D1F" w:rsidRDefault="00CE6D1F" w:rsidP="00247776">
      <w:pPr>
        <w:rPr>
          <w:sz w:val="18"/>
          <w:szCs w:val="18"/>
          <w:lang w:val="fr-CA"/>
        </w:rPr>
      </w:pPr>
    </w:p>
    <w:p w14:paraId="54CC5286" w14:textId="54DDDCEC" w:rsidR="00247776" w:rsidRPr="00105155" w:rsidRDefault="00247776" w:rsidP="00247776">
      <w:pPr>
        <w:rPr>
          <w:rFonts w:ascii="Helvetica" w:hAnsi="Helvetica"/>
          <w:color w:val="000000"/>
          <w:sz w:val="18"/>
          <w:szCs w:val="18"/>
        </w:rPr>
      </w:pPr>
      <w:r w:rsidRPr="00105155">
        <w:rPr>
          <w:rFonts w:ascii="Helvetica" w:hAnsi="Helvetica"/>
          <w:b/>
          <w:bCs/>
          <w:color w:val="000000"/>
          <w:sz w:val="18"/>
          <w:szCs w:val="18"/>
        </w:rPr>
        <w:t>L</w:t>
      </w:r>
      <w:r w:rsidR="00105155" w:rsidRPr="00105155">
        <w:rPr>
          <w:rFonts w:ascii="Helvetica" w:hAnsi="Helvetica"/>
          <w:b/>
          <w:bCs/>
          <w:color w:val="000000"/>
          <w:sz w:val="18"/>
          <w:szCs w:val="18"/>
        </w:rPr>
        <w:t xml:space="preserve">ancement </w:t>
      </w:r>
      <w:r w:rsidRPr="00105155">
        <w:rPr>
          <w:rFonts w:ascii="Helvetica" w:hAnsi="Helvetica"/>
          <w:b/>
          <w:bCs/>
          <w:color w:val="000000"/>
          <w:sz w:val="18"/>
          <w:szCs w:val="18"/>
        </w:rPr>
        <w:t>Duo Fortin-Poirier, piano quatre mains</w:t>
      </w:r>
      <w:r>
        <w:rPr>
          <w:rFonts w:ascii="Helvetica" w:hAnsi="Helvetica"/>
          <w:color w:val="000000"/>
          <w:sz w:val="18"/>
          <w:szCs w:val="18"/>
        </w:rPr>
        <w:br/>
      </w:r>
      <w:r w:rsidR="00CE6D1F">
        <w:rPr>
          <w:rFonts w:ascii="Helvetica" w:hAnsi="Helvetica"/>
          <w:color w:val="000000"/>
          <w:sz w:val="18"/>
          <w:szCs w:val="18"/>
        </w:rPr>
        <w:t xml:space="preserve">16/09 – Montréal - À La </w:t>
      </w:r>
      <w:proofErr w:type="spellStart"/>
      <w:r w:rsidR="00CE6D1F">
        <w:rPr>
          <w:rFonts w:ascii="Helvetica" w:hAnsi="Helvetica"/>
          <w:color w:val="000000"/>
          <w:sz w:val="18"/>
          <w:szCs w:val="18"/>
        </w:rPr>
        <w:t>Cenne</w:t>
      </w:r>
      <w:proofErr w:type="spellEnd"/>
      <w:r w:rsidR="00CE6D1F">
        <w:rPr>
          <w:rFonts w:ascii="Helvetica" w:hAnsi="Helvetica"/>
          <w:color w:val="000000"/>
          <w:sz w:val="18"/>
          <w:szCs w:val="18"/>
        </w:rPr>
        <w:t xml:space="preserve"> / </w:t>
      </w:r>
      <w:r>
        <w:rPr>
          <w:rFonts w:ascii="Helvetica" w:hAnsi="Helvetica"/>
          <w:color w:val="000000"/>
          <w:sz w:val="18"/>
          <w:szCs w:val="18"/>
        </w:rPr>
        <w:t>18h00</w:t>
      </w:r>
      <w:r>
        <w:rPr>
          <w:rFonts w:ascii="Helvetica" w:hAnsi="Helvetica"/>
          <w:color w:val="000000"/>
          <w:sz w:val="18"/>
          <w:szCs w:val="18"/>
        </w:rPr>
        <w:br/>
        <w:t>7755, boul. St-Laurent, Montréal, suite 300</w:t>
      </w:r>
      <w:r>
        <w:rPr>
          <w:rFonts w:ascii="Helvetica" w:hAnsi="Helvetica"/>
          <w:color w:val="000000"/>
          <w:sz w:val="18"/>
          <w:szCs w:val="18"/>
        </w:rPr>
        <w:br/>
        <w:t>GRATUIT - Les places sont limitées, merci de confirmer votre présence !</w:t>
      </w:r>
      <w:r>
        <w:rPr>
          <w:rFonts w:ascii="Helvetica" w:hAnsi="Helvetica"/>
          <w:color w:val="000000"/>
          <w:sz w:val="18"/>
          <w:szCs w:val="18"/>
        </w:rPr>
        <w:br/>
        <w:t>RSVP :</w:t>
      </w:r>
      <w:r>
        <w:rPr>
          <w:rStyle w:val="apple-converted-space"/>
          <w:rFonts w:ascii="Helvetica" w:hAnsi="Helvetica"/>
          <w:color w:val="000000"/>
          <w:sz w:val="18"/>
          <w:szCs w:val="18"/>
        </w:rPr>
        <w:t> </w:t>
      </w:r>
      <w:hyperlink r:id="rId5" w:history="1">
        <w:r>
          <w:rPr>
            <w:rStyle w:val="Hyperlink"/>
            <w:rFonts w:ascii="Helvetica" w:hAnsi="Helvetica"/>
            <w:sz w:val="18"/>
            <w:szCs w:val="18"/>
          </w:rPr>
          <w:t>info@duofortinpoirier.com</w:t>
        </w:r>
      </w:hyperlink>
    </w:p>
    <w:p w14:paraId="7E8F63E2" w14:textId="77777777" w:rsidR="00247776" w:rsidRPr="002E07A9" w:rsidRDefault="00247776" w:rsidP="002B7146">
      <w:pPr>
        <w:rPr>
          <w:sz w:val="18"/>
          <w:szCs w:val="18"/>
          <w:highlight w:val="white"/>
          <w:lang w:val="fr-CA"/>
        </w:rPr>
      </w:pPr>
    </w:p>
    <w:p w14:paraId="5D048886" w14:textId="7570A3D5" w:rsidR="00C37F85" w:rsidRDefault="00027C8F" w:rsidP="00C37F85">
      <w:r w:rsidRPr="002E07A9">
        <w:rPr>
          <w:b/>
          <w:bCs/>
          <w:sz w:val="18"/>
          <w:szCs w:val="18"/>
          <w:lang w:val="fr-CA"/>
        </w:rPr>
        <w:t>Montréal</w:t>
      </w:r>
      <w:r w:rsidR="005E3A58">
        <w:rPr>
          <w:b/>
          <w:bCs/>
          <w:sz w:val="18"/>
          <w:szCs w:val="18"/>
          <w:lang w:val="fr-CA"/>
        </w:rPr>
        <w:t>, septembre</w:t>
      </w:r>
      <w:r w:rsidRPr="002E07A9">
        <w:rPr>
          <w:b/>
          <w:bCs/>
          <w:sz w:val="18"/>
          <w:szCs w:val="18"/>
          <w:lang w:val="fr-CA"/>
        </w:rPr>
        <w:t xml:space="preserve"> 2022</w:t>
      </w:r>
      <w:r w:rsidRPr="002E07A9">
        <w:rPr>
          <w:sz w:val="18"/>
          <w:szCs w:val="18"/>
          <w:lang w:val="fr-CA"/>
        </w:rPr>
        <w:t xml:space="preserve"> - </w:t>
      </w:r>
      <w:r w:rsidR="00C37F85" w:rsidRPr="00C37F85">
        <w:rPr>
          <w:sz w:val="18"/>
          <w:szCs w:val="18"/>
        </w:rPr>
        <w:t xml:space="preserve">Composé des pianistes Amélie Fortin et Marie-Christine Poirier, le </w:t>
      </w:r>
      <w:r w:rsidR="00C37F85" w:rsidRPr="00C37F85">
        <w:rPr>
          <w:rStyle w:val="Strong"/>
          <w:sz w:val="18"/>
          <w:szCs w:val="18"/>
        </w:rPr>
        <w:t>Duo Fortin-Poirier</w:t>
      </w:r>
      <w:r w:rsidR="00C37F85" w:rsidRPr="00C37F85">
        <w:rPr>
          <w:sz w:val="18"/>
          <w:szCs w:val="18"/>
        </w:rPr>
        <w:t xml:space="preserve"> se distingue par des interprétations fougueuses à quatre mains, remarquables par leur vitalité et leur esprit. Une affinité étroite entre leurs styles de jeu ainsi qu'une sensibilité aiguë et partagée alimentent leur jeu d'ensemble extraordinaire. Le duo fera paraître l’album </w:t>
      </w:r>
      <w:hyperlink r:id="rId6" w:tgtFrame="_blank" w:history="1">
        <w:r w:rsidR="00C37F85" w:rsidRPr="00C37F85">
          <w:rPr>
            <w:rStyle w:val="Hyperlink"/>
            <w:sz w:val="18"/>
            <w:szCs w:val="18"/>
          </w:rPr>
          <w:t>Nuit blanche</w:t>
        </w:r>
      </w:hyperlink>
      <w:r w:rsidR="00C37F85" w:rsidRPr="00C37F85">
        <w:rPr>
          <w:sz w:val="18"/>
          <w:szCs w:val="18"/>
        </w:rPr>
        <w:t xml:space="preserve"> le </w:t>
      </w:r>
      <w:r w:rsidR="00C37F85" w:rsidRPr="00C37F85">
        <w:rPr>
          <w:rStyle w:val="Strong"/>
          <w:sz w:val="18"/>
          <w:szCs w:val="18"/>
        </w:rPr>
        <w:t>16 septembre</w:t>
      </w:r>
      <w:r w:rsidR="00C37F85" w:rsidRPr="00C37F85">
        <w:rPr>
          <w:sz w:val="18"/>
          <w:szCs w:val="18"/>
        </w:rPr>
        <w:t>.</w:t>
      </w:r>
    </w:p>
    <w:p w14:paraId="2FFFADF5" w14:textId="11F65566" w:rsidR="00027C8F" w:rsidRPr="00C37F85" w:rsidRDefault="00027C8F" w:rsidP="002B7146">
      <w:pPr>
        <w:rPr>
          <w:sz w:val="18"/>
          <w:szCs w:val="18"/>
        </w:rPr>
      </w:pPr>
    </w:p>
    <w:p w14:paraId="053D1F85" w14:textId="0705772C" w:rsidR="002B7146" w:rsidRPr="002E07A9" w:rsidRDefault="00BE51DF" w:rsidP="002B7146">
      <w:pPr>
        <w:rPr>
          <w:sz w:val="18"/>
          <w:szCs w:val="18"/>
          <w:lang w:val="fr-CA"/>
        </w:rPr>
      </w:pPr>
      <w:r w:rsidRPr="002E07A9">
        <w:rPr>
          <w:sz w:val="18"/>
          <w:szCs w:val="18"/>
          <w:lang w:val="fr-CA"/>
        </w:rPr>
        <w:t xml:space="preserve">Album d’une grande beauté et empreint d’émotions, </w:t>
      </w:r>
      <w:r w:rsidRPr="002E07A9">
        <w:rPr>
          <w:i/>
          <w:iCs/>
          <w:sz w:val="18"/>
          <w:szCs w:val="18"/>
          <w:lang w:val="fr-CA"/>
        </w:rPr>
        <w:t>Nuit blanche</w:t>
      </w:r>
      <w:r w:rsidRPr="002E07A9">
        <w:rPr>
          <w:sz w:val="18"/>
          <w:szCs w:val="18"/>
          <w:lang w:val="fr-CA"/>
        </w:rPr>
        <w:t xml:space="preserve"> est à l’image des deux pianistes. « </w:t>
      </w:r>
      <w:r w:rsidR="002B7146" w:rsidRPr="002E07A9">
        <w:rPr>
          <w:i/>
          <w:iCs/>
          <w:sz w:val="18"/>
          <w:szCs w:val="18"/>
          <w:lang w:val="fr-CA"/>
        </w:rPr>
        <w:t>Il y a quelque temps déjà, nous traversions toutes deux un événement marquant : nouveau bébé pour l</w:t>
      </w:r>
      <w:r w:rsidR="002B7146" w:rsidRPr="002E07A9">
        <w:rPr>
          <w:i/>
          <w:iCs/>
          <w:sz w:val="18"/>
          <w:szCs w:val="18"/>
          <w:rtl/>
          <w:lang w:val="fr-CA"/>
        </w:rPr>
        <w:t>’</w:t>
      </w:r>
      <w:r w:rsidR="002B7146" w:rsidRPr="002E07A9">
        <w:rPr>
          <w:i/>
          <w:iCs/>
          <w:sz w:val="18"/>
          <w:szCs w:val="18"/>
          <w:lang w:val="fr-CA"/>
        </w:rPr>
        <w:t>une, séparation pour l</w:t>
      </w:r>
      <w:r w:rsidR="002B7146" w:rsidRPr="002E07A9">
        <w:rPr>
          <w:i/>
          <w:iCs/>
          <w:sz w:val="18"/>
          <w:szCs w:val="18"/>
          <w:rtl/>
          <w:lang w:val="fr-CA"/>
        </w:rPr>
        <w:t>’</w:t>
      </w:r>
      <w:r w:rsidR="002B7146" w:rsidRPr="002E07A9">
        <w:rPr>
          <w:i/>
          <w:iCs/>
          <w:sz w:val="18"/>
          <w:szCs w:val="18"/>
          <w:lang w:val="fr-CA"/>
        </w:rPr>
        <w:t>autre. Ces nouvelles réalités eurent pour effet de nous priver régulièrement de sommeil pendant plusieurs semaines. Unies fortuitement par ces insomnies, voilà que nous vivions notre amitié aux petites heures de la nuit. Ces éveils nocturnes nous auront donné accès à tout un monde de sensations et d’émotions, étonnantes et variées. C</w:t>
      </w:r>
      <w:r w:rsidR="002B7146" w:rsidRPr="002E07A9">
        <w:rPr>
          <w:i/>
          <w:iCs/>
          <w:sz w:val="18"/>
          <w:szCs w:val="18"/>
          <w:rtl/>
          <w:lang w:val="fr-CA"/>
        </w:rPr>
        <w:t>’</w:t>
      </w:r>
      <w:r w:rsidR="002B7146" w:rsidRPr="002E07A9">
        <w:rPr>
          <w:i/>
          <w:iCs/>
          <w:sz w:val="18"/>
          <w:szCs w:val="18"/>
          <w:lang w:val="fr-CA"/>
        </w:rPr>
        <w:t xml:space="preserve">est ainsi que Nuit blanche, allait doucement voir la lueur du </w:t>
      </w:r>
      <w:r w:rsidR="002E07A9" w:rsidRPr="002E07A9">
        <w:rPr>
          <w:i/>
          <w:iCs/>
          <w:sz w:val="18"/>
          <w:szCs w:val="18"/>
          <w:lang w:val="fr-CA"/>
        </w:rPr>
        <w:t>jour</w:t>
      </w:r>
      <w:r w:rsidR="002E07A9" w:rsidRPr="002E07A9">
        <w:rPr>
          <w:sz w:val="18"/>
          <w:szCs w:val="18"/>
          <w:lang w:val="fr-CA"/>
        </w:rPr>
        <w:t xml:space="preserve"> »</w:t>
      </w:r>
      <w:r w:rsidRPr="002E07A9">
        <w:rPr>
          <w:sz w:val="18"/>
          <w:szCs w:val="18"/>
          <w:lang w:val="fr-CA"/>
        </w:rPr>
        <w:t xml:space="preserve"> déclare Marie-Christine.</w:t>
      </w:r>
    </w:p>
    <w:p w14:paraId="14EEF7AD" w14:textId="77777777" w:rsidR="002B7146" w:rsidRPr="002E07A9" w:rsidRDefault="002B7146" w:rsidP="002B7146">
      <w:pPr>
        <w:rPr>
          <w:sz w:val="18"/>
          <w:szCs w:val="18"/>
          <w:lang w:val="fr-CA"/>
        </w:rPr>
      </w:pPr>
      <w:r w:rsidRPr="002E07A9">
        <w:rPr>
          <w:sz w:val="18"/>
          <w:szCs w:val="18"/>
          <w:lang w:val="fr-CA"/>
        </w:rPr>
        <w:t> </w:t>
      </w:r>
    </w:p>
    <w:p w14:paraId="38063EAA" w14:textId="379B7A2D" w:rsidR="002B7146" w:rsidRPr="002E07A9" w:rsidRDefault="00BE51DF" w:rsidP="002B7146">
      <w:pPr>
        <w:rPr>
          <w:sz w:val="18"/>
          <w:szCs w:val="18"/>
          <w:lang w:val="fr-CA"/>
        </w:rPr>
      </w:pPr>
      <w:r w:rsidRPr="002E07A9">
        <w:rPr>
          <w:sz w:val="18"/>
          <w:szCs w:val="18"/>
          <w:lang w:val="fr-CA"/>
        </w:rPr>
        <w:t xml:space="preserve">Le </w:t>
      </w:r>
      <w:r w:rsidR="007B1CC1" w:rsidRPr="002E07A9">
        <w:rPr>
          <w:b/>
          <w:bCs/>
          <w:sz w:val="18"/>
          <w:szCs w:val="18"/>
          <w:lang w:val="fr-CA"/>
        </w:rPr>
        <w:t>D</w:t>
      </w:r>
      <w:r w:rsidRPr="002E07A9">
        <w:rPr>
          <w:b/>
          <w:bCs/>
          <w:sz w:val="18"/>
          <w:szCs w:val="18"/>
          <w:lang w:val="fr-CA"/>
        </w:rPr>
        <w:t>uo Fortin-Poirier</w:t>
      </w:r>
      <w:r w:rsidRPr="002E07A9">
        <w:rPr>
          <w:sz w:val="18"/>
          <w:szCs w:val="18"/>
          <w:lang w:val="fr-CA"/>
        </w:rPr>
        <w:t xml:space="preserve"> met</w:t>
      </w:r>
      <w:r w:rsidR="002B7146" w:rsidRPr="002E07A9">
        <w:rPr>
          <w:sz w:val="18"/>
          <w:szCs w:val="18"/>
          <w:lang w:val="fr-CA"/>
        </w:rPr>
        <w:t xml:space="preserve"> à l</w:t>
      </w:r>
      <w:r w:rsidR="002B7146" w:rsidRPr="002E07A9">
        <w:rPr>
          <w:sz w:val="18"/>
          <w:szCs w:val="18"/>
          <w:rtl/>
          <w:lang w:val="fr-CA"/>
        </w:rPr>
        <w:t>’</w:t>
      </w:r>
      <w:r w:rsidR="002B7146" w:rsidRPr="002E07A9">
        <w:rPr>
          <w:sz w:val="18"/>
          <w:szCs w:val="18"/>
          <w:lang w:val="fr-CA"/>
        </w:rPr>
        <w:t xml:space="preserve">honneur </w:t>
      </w:r>
      <w:r w:rsidR="007B1CC1" w:rsidRPr="002E07A9">
        <w:rPr>
          <w:sz w:val="18"/>
          <w:szCs w:val="18"/>
          <w:lang w:val="fr-CA"/>
        </w:rPr>
        <w:t>d</w:t>
      </w:r>
      <w:r w:rsidR="002B7146" w:rsidRPr="002E07A9">
        <w:rPr>
          <w:sz w:val="18"/>
          <w:szCs w:val="18"/>
          <w:lang w:val="fr-CA"/>
        </w:rPr>
        <w:t>es œuvres écrites à notre époque</w:t>
      </w:r>
      <w:r w:rsidR="007B1CC1" w:rsidRPr="002E07A9">
        <w:rPr>
          <w:sz w:val="18"/>
          <w:szCs w:val="18"/>
          <w:lang w:val="fr-CA"/>
        </w:rPr>
        <w:t xml:space="preserve"> mais aussi </w:t>
      </w:r>
      <w:r w:rsidR="002B7146" w:rsidRPr="002E07A9">
        <w:rPr>
          <w:sz w:val="18"/>
          <w:szCs w:val="18"/>
          <w:lang w:val="fr-CA"/>
        </w:rPr>
        <w:t>deux arrangements de grands classiques revisités par le talentueux Greg Anderson : un extrait émouvant de l</w:t>
      </w:r>
      <w:r w:rsidR="002B7146" w:rsidRPr="002E07A9">
        <w:rPr>
          <w:sz w:val="18"/>
          <w:szCs w:val="18"/>
          <w:rtl/>
          <w:lang w:val="fr-CA"/>
        </w:rPr>
        <w:t>’</w:t>
      </w:r>
      <w:r w:rsidR="002B7146" w:rsidRPr="002E07A9">
        <w:rPr>
          <w:sz w:val="18"/>
          <w:szCs w:val="18"/>
          <w:lang w:val="fr-CA"/>
        </w:rPr>
        <w:t xml:space="preserve">opéra </w:t>
      </w:r>
      <w:r w:rsidR="002B7146" w:rsidRPr="002E07A9">
        <w:rPr>
          <w:i/>
          <w:iCs/>
          <w:sz w:val="18"/>
          <w:szCs w:val="18"/>
          <w:lang w:val="fr-CA"/>
        </w:rPr>
        <w:t>Orphée et Eurydice</w:t>
      </w:r>
      <w:r w:rsidR="002B7146" w:rsidRPr="002E07A9">
        <w:rPr>
          <w:sz w:val="18"/>
          <w:szCs w:val="18"/>
          <w:lang w:val="fr-CA"/>
        </w:rPr>
        <w:t xml:space="preserve"> de Glück</w:t>
      </w:r>
      <w:r w:rsidR="007B1CC1" w:rsidRPr="002E07A9">
        <w:rPr>
          <w:sz w:val="18"/>
          <w:szCs w:val="18"/>
          <w:lang w:val="fr-CA"/>
        </w:rPr>
        <w:t xml:space="preserve"> ainsi qu’</w:t>
      </w:r>
      <w:r w:rsidR="002B7146" w:rsidRPr="002E07A9">
        <w:rPr>
          <w:sz w:val="18"/>
          <w:szCs w:val="18"/>
          <w:lang w:val="fr-CA"/>
        </w:rPr>
        <w:t xml:space="preserve">une adaptation audacieuse du </w:t>
      </w:r>
      <w:r w:rsidR="002B7146" w:rsidRPr="002E07A9">
        <w:rPr>
          <w:i/>
          <w:iCs/>
          <w:sz w:val="18"/>
          <w:szCs w:val="18"/>
          <w:lang w:val="fr-CA"/>
        </w:rPr>
        <w:t>Wiegenlied</w:t>
      </w:r>
      <w:r w:rsidR="002B7146" w:rsidRPr="002E07A9">
        <w:rPr>
          <w:sz w:val="18"/>
          <w:szCs w:val="18"/>
          <w:lang w:val="fr-CA"/>
        </w:rPr>
        <w:t xml:space="preserve"> de Brahms, la plus célèbre des berceuses.</w:t>
      </w:r>
      <w:r w:rsidR="002B7146" w:rsidRPr="002E07A9">
        <w:rPr>
          <w:sz w:val="18"/>
          <w:szCs w:val="18"/>
          <w:lang w:val="fr-CA"/>
        </w:rPr>
        <w:br/>
      </w:r>
      <w:r w:rsidR="002B7146" w:rsidRPr="002E07A9">
        <w:rPr>
          <w:sz w:val="18"/>
          <w:szCs w:val="18"/>
          <w:lang w:val="fr-CA"/>
        </w:rPr>
        <w:br/>
        <w:t xml:space="preserve">Oppressante dans </w:t>
      </w:r>
      <w:r w:rsidR="002B7146" w:rsidRPr="002E07A9">
        <w:rPr>
          <w:i/>
          <w:iCs/>
          <w:sz w:val="18"/>
          <w:szCs w:val="18"/>
          <w:lang w:val="fr-CA"/>
        </w:rPr>
        <w:t>Night</w:t>
      </w:r>
      <w:r w:rsidR="002B7146" w:rsidRPr="002E07A9">
        <w:rPr>
          <w:sz w:val="18"/>
          <w:szCs w:val="18"/>
          <w:lang w:val="fr-CA"/>
        </w:rPr>
        <w:t xml:space="preserve"> de Fazil Say, la nuit blanche se fait langoureuse avec </w:t>
      </w:r>
      <w:r w:rsidR="002B7146" w:rsidRPr="002E07A9">
        <w:rPr>
          <w:i/>
          <w:iCs/>
          <w:sz w:val="18"/>
          <w:szCs w:val="18"/>
          <w:lang w:val="fr-CA"/>
        </w:rPr>
        <w:t>Enamorada</w:t>
      </w:r>
      <w:r w:rsidR="002B7146" w:rsidRPr="002E07A9">
        <w:rPr>
          <w:sz w:val="18"/>
          <w:szCs w:val="18"/>
          <w:lang w:val="fr-CA"/>
        </w:rPr>
        <w:t xml:space="preserve"> de Victor Simon, où </w:t>
      </w:r>
      <w:r w:rsidRPr="002E07A9">
        <w:rPr>
          <w:sz w:val="18"/>
          <w:szCs w:val="18"/>
          <w:lang w:val="fr-CA"/>
        </w:rPr>
        <w:t>les</w:t>
      </w:r>
      <w:r w:rsidR="002B7146" w:rsidRPr="002E07A9">
        <w:rPr>
          <w:sz w:val="18"/>
          <w:szCs w:val="18"/>
          <w:lang w:val="fr-CA"/>
        </w:rPr>
        <w:t xml:space="preserve"> touches de mélodica évoquent le bandonéon. Pour illustrer l</w:t>
      </w:r>
      <w:r w:rsidR="002B7146" w:rsidRPr="002E07A9">
        <w:rPr>
          <w:sz w:val="18"/>
          <w:szCs w:val="18"/>
          <w:rtl/>
          <w:lang w:val="fr-CA"/>
        </w:rPr>
        <w:t>’</w:t>
      </w:r>
      <w:r w:rsidR="002B7146" w:rsidRPr="002E07A9">
        <w:rPr>
          <w:sz w:val="18"/>
          <w:szCs w:val="18"/>
          <w:lang w:val="fr-CA"/>
        </w:rPr>
        <w:t xml:space="preserve">aspect angoissant du temps qui passe la nuit, </w:t>
      </w:r>
      <w:r w:rsidRPr="002E07A9">
        <w:rPr>
          <w:sz w:val="18"/>
          <w:szCs w:val="18"/>
          <w:lang w:val="fr-CA"/>
        </w:rPr>
        <w:t xml:space="preserve">le duo a </w:t>
      </w:r>
      <w:r w:rsidR="002B7146" w:rsidRPr="002E07A9">
        <w:rPr>
          <w:sz w:val="18"/>
          <w:szCs w:val="18"/>
          <w:lang w:val="fr-CA"/>
        </w:rPr>
        <w:t xml:space="preserve">adapté </w:t>
      </w:r>
      <w:r w:rsidR="002B7146" w:rsidRPr="002E07A9">
        <w:rPr>
          <w:i/>
          <w:iCs/>
          <w:sz w:val="18"/>
          <w:szCs w:val="18"/>
          <w:lang w:val="fr-CA"/>
        </w:rPr>
        <w:t>Clockwork</w:t>
      </w:r>
      <w:r w:rsidR="002B7146" w:rsidRPr="002E07A9">
        <w:rPr>
          <w:sz w:val="18"/>
          <w:szCs w:val="18"/>
          <w:lang w:val="fr-CA"/>
        </w:rPr>
        <w:t xml:space="preserve"> d</w:t>
      </w:r>
      <w:r w:rsidR="002B7146" w:rsidRPr="002E07A9">
        <w:rPr>
          <w:sz w:val="18"/>
          <w:szCs w:val="18"/>
          <w:rtl/>
          <w:lang w:val="fr-CA"/>
        </w:rPr>
        <w:t>’</w:t>
      </w:r>
      <w:r w:rsidR="002B7146" w:rsidRPr="002E07A9">
        <w:rPr>
          <w:sz w:val="18"/>
          <w:szCs w:val="18"/>
          <w:lang w:val="fr-CA"/>
        </w:rPr>
        <w:t xml:space="preserve">Alfonso Peduto. </w:t>
      </w:r>
      <w:r w:rsidR="00350ADD" w:rsidRPr="002E07A9">
        <w:rPr>
          <w:sz w:val="18"/>
          <w:szCs w:val="18"/>
          <w:lang w:val="fr-CA"/>
        </w:rPr>
        <w:t>Le superbe vidéocl</w:t>
      </w:r>
      <w:r w:rsidR="007B1CC1" w:rsidRPr="002E07A9">
        <w:rPr>
          <w:sz w:val="18"/>
          <w:szCs w:val="18"/>
          <w:lang w:val="fr-CA"/>
        </w:rPr>
        <w:t>i</w:t>
      </w:r>
      <w:r w:rsidR="00350ADD" w:rsidRPr="002E07A9">
        <w:rPr>
          <w:sz w:val="18"/>
          <w:szCs w:val="18"/>
          <w:lang w:val="fr-CA"/>
        </w:rPr>
        <w:t xml:space="preserve">p </w:t>
      </w:r>
      <w:r w:rsidR="007B1CC1" w:rsidRPr="002E07A9">
        <w:rPr>
          <w:sz w:val="18"/>
          <w:szCs w:val="18"/>
          <w:lang w:val="fr-CA"/>
        </w:rPr>
        <w:t xml:space="preserve">accompagnant </w:t>
      </w:r>
      <w:r w:rsidR="00350ADD" w:rsidRPr="002E07A9">
        <w:rPr>
          <w:sz w:val="18"/>
          <w:szCs w:val="18"/>
          <w:lang w:val="fr-CA"/>
        </w:rPr>
        <w:t>cette pièce</w:t>
      </w:r>
      <w:r w:rsidR="002B7146" w:rsidRPr="002E07A9">
        <w:rPr>
          <w:sz w:val="18"/>
          <w:szCs w:val="18"/>
          <w:lang w:val="fr-CA"/>
        </w:rPr>
        <w:t xml:space="preserve"> révèlera</w:t>
      </w:r>
      <w:r w:rsidR="00350ADD" w:rsidRPr="002E07A9">
        <w:rPr>
          <w:sz w:val="18"/>
          <w:szCs w:val="18"/>
          <w:lang w:val="fr-CA"/>
        </w:rPr>
        <w:t xml:space="preserve"> d’ailleurs</w:t>
      </w:r>
      <w:r w:rsidR="002B7146" w:rsidRPr="002E07A9">
        <w:rPr>
          <w:sz w:val="18"/>
          <w:szCs w:val="18"/>
          <w:lang w:val="fr-CA"/>
        </w:rPr>
        <w:t xml:space="preserve"> la chorégraphie inédite déployée par </w:t>
      </w:r>
      <w:r w:rsidR="00350ADD" w:rsidRPr="002E07A9">
        <w:rPr>
          <w:sz w:val="18"/>
          <w:szCs w:val="18"/>
          <w:lang w:val="fr-CA"/>
        </w:rPr>
        <w:t xml:space="preserve">les </w:t>
      </w:r>
      <w:r w:rsidR="002B7146" w:rsidRPr="002E07A9">
        <w:rPr>
          <w:sz w:val="18"/>
          <w:szCs w:val="18"/>
          <w:lang w:val="fr-CA"/>
        </w:rPr>
        <w:t xml:space="preserve">quatre mains! Enfin, l’éclatant </w:t>
      </w:r>
      <w:r w:rsidR="002B7146" w:rsidRPr="002E07A9">
        <w:rPr>
          <w:i/>
          <w:iCs/>
          <w:sz w:val="18"/>
          <w:szCs w:val="18"/>
          <w:lang w:val="fr-CA"/>
        </w:rPr>
        <w:t>Fiestravaganza</w:t>
      </w:r>
      <w:r w:rsidR="002B7146" w:rsidRPr="002E07A9">
        <w:rPr>
          <w:sz w:val="18"/>
          <w:szCs w:val="18"/>
          <w:lang w:val="fr-CA"/>
        </w:rPr>
        <w:t xml:space="preserve"> de Shaun Choo est </w:t>
      </w:r>
      <w:r w:rsidR="00350ADD" w:rsidRPr="002E07A9">
        <w:rPr>
          <w:sz w:val="18"/>
          <w:szCs w:val="18"/>
          <w:lang w:val="fr-CA"/>
        </w:rPr>
        <w:t xml:space="preserve">un vibrant </w:t>
      </w:r>
      <w:r w:rsidR="002B7146" w:rsidRPr="002E07A9">
        <w:rPr>
          <w:sz w:val="18"/>
          <w:szCs w:val="18"/>
          <w:lang w:val="fr-CA"/>
        </w:rPr>
        <w:t xml:space="preserve">hommage aux festivités nocturnes qui s’étirent </w:t>
      </w:r>
      <w:r w:rsidR="002E07A9" w:rsidRPr="002E07A9">
        <w:rPr>
          <w:sz w:val="18"/>
          <w:szCs w:val="18"/>
          <w:lang w:val="fr-CA"/>
        </w:rPr>
        <w:t>jusqu’</w:t>
      </w:r>
      <w:r w:rsidR="002B7146" w:rsidRPr="002E07A9">
        <w:rPr>
          <w:sz w:val="18"/>
          <w:szCs w:val="18"/>
          <w:rtl/>
          <w:lang w:val="fr-CA"/>
        </w:rPr>
        <w:t>’</w:t>
      </w:r>
      <w:r w:rsidR="002B7146" w:rsidRPr="002E07A9">
        <w:rPr>
          <w:sz w:val="18"/>
          <w:szCs w:val="18"/>
          <w:lang w:val="fr-CA"/>
        </w:rPr>
        <w:t>au petit matin.</w:t>
      </w:r>
    </w:p>
    <w:p w14:paraId="70CAE31A" w14:textId="77777777" w:rsidR="007B1CC1" w:rsidRPr="002E07A9" w:rsidRDefault="002B7146" w:rsidP="002B7146">
      <w:pPr>
        <w:rPr>
          <w:sz w:val="18"/>
          <w:szCs w:val="18"/>
          <w:lang w:val="fr-CA"/>
        </w:rPr>
      </w:pPr>
      <w:r w:rsidRPr="002E07A9">
        <w:rPr>
          <w:sz w:val="18"/>
          <w:szCs w:val="18"/>
          <w:lang w:val="fr-CA"/>
        </w:rPr>
        <w:t> </w:t>
      </w:r>
    </w:p>
    <w:p w14:paraId="0DBD8547" w14:textId="2793EBD4" w:rsidR="00E40187" w:rsidRPr="002E07A9" w:rsidRDefault="00E40187" w:rsidP="002B7146">
      <w:pPr>
        <w:rPr>
          <w:sz w:val="18"/>
          <w:szCs w:val="18"/>
          <w:lang w:val="fr-CA"/>
        </w:rPr>
      </w:pPr>
      <w:r w:rsidRPr="002E07A9">
        <w:rPr>
          <w:sz w:val="18"/>
          <w:szCs w:val="18"/>
          <w:lang w:val="fr-CA"/>
        </w:rPr>
        <w:t xml:space="preserve">Depuis sa création en 2005, le </w:t>
      </w:r>
      <w:r w:rsidRPr="002E07A9">
        <w:rPr>
          <w:b/>
          <w:bCs/>
          <w:sz w:val="18"/>
          <w:szCs w:val="18"/>
          <w:lang w:val="fr-CA"/>
        </w:rPr>
        <w:t>Duo Fortin-Poirier</w:t>
      </w:r>
      <w:r w:rsidRPr="002E07A9">
        <w:rPr>
          <w:sz w:val="18"/>
          <w:szCs w:val="18"/>
          <w:lang w:val="fr-CA"/>
        </w:rPr>
        <w:t xml:space="preserve"> a fait des vagues tant au Canada qu'à l'étranger, remportant bourses, prix et autres distinctions. Très actifs sur la scène nord-américaine, le duo cré</w:t>
      </w:r>
      <w:r w:rsidR="00350ADD" w:rsidRPr="002E07A9">
        <w:rPr>
          <w:sz w:val="18"/>
          <w:szCs w:val="18"/>
          <w:lang w:val="fr-CA"/>
        </w:rPr>
        <w:t>er</w:t>
      </w:r>
      <w:r w:rsidRPr="002E07A9">
        <w:rPr>
          <w:sz w:val="18"/>
          <w:szCs w:val="18"/>
          <w:lang w:val="fr-CA"/>
        </w:rPr>
        <w:t xml:space="preserve"> en 2008 </w:t>
      </w:r>
      <w:r w:rsidRPr="002E07A9">
        <w:rPr>
          <w:i/>
          <w:iCs/>
          <w:sz w:val="18"/>
          <w:szCs w:val="18"/>
          <w:lang w:val="fr-CA"/>
        </w:rPr>
        <w:t>Vingt doigts et un piano</w:t>
      </w:r>
      <w:r w:rsidRPr="002E07A9">
        <w:rPr>
          <w:sz w:val="18"/>
          <w:szCs w:val="18"/>
          <w:lang w:val="fr-CA"/>
        </w:rPr>
        <w:t>, le premier concert classique choisi pour les Entrées en Scène de Loto-Québec.</w:t>
      </w:r>
      <w:r w:rsidR="002B7146" w:rsidRPr="002E07A9">
        <w:rPr>
          <w:sz w:val="18"/>
          <w:szCs w:val="18"/>
          <w:lang w:val="fr-CA"/>
        </w:rPr>
        <w:t xml:space="preserve"> </w:t>
      </w:r>
      <w:r w:rsidRPr="002E07A9">
        <w:rPr>
          <w:sz w:val="18"/>
          <w:szCs w:val="18"/>
          <w:lang w:val="fr-CA"/>
        </w:rPr>
        <w:t xml:space="preserve">Leur concert </w:t>
      </w:r>
      <w:r w:rsidRPr="002E07A9">
        <w:rPr>
          <w:i/>
          <w:iCs/>
          <w:sz w:val="18"/>
          <w:szCs w:val="18"/>
          <w:lang w:val="fr-CA"/>
        </w:rPr>
        <w:t xml:space="preserve">Mémoires </w:t>
      </w:r>
      <w:r w:rsidRPr="002E07A9">
        <w:rPr>
          <w:sz w:val="18"/>
          <w:szCs w:val="18"/>
          <w:lang w:val="fr-CA"/>
        </w:rPr>
        <w:t>a été acclamé par la critique Mémoires a été donné plus d'une centaine de fois à travers le Canada, l'ouest des États-Unis et le Mexique. Leur prestation du concert Mémoires au Festival de Musique de Chambre Concerts aux Îles du Bic (août 2017) leur a valu deux nominations aux Prix Opus 2018.</w:t>
      </w:r>
    </w:p>
    <w:p w14:paraId="26B3A9DB" w14:textId="77777777" w:rsidR="00CE6D1F" w:rsidRDefault="00CE6D1F" w:rsidP="002B7146">
      <w:pPr>
        <w:rPr>
          <w:sz w:val="18"/>
          <w:szCs w:val="18"/>
          <w:lang w:val="fr-CA"/>
        </w:rPr>
      </w:pPr>
    </w:p>
    <w:p w14:paraId="233C8D7C" w14:textId="357A0F8F" w:rsidR="00E40187" w:rsidRPr="002E07A9" w:rsidRDefault="00E40187" w:rsidP="002B7146">
      <w:pPr>
        <w:rPr>
          <w:sz w:val="18"/>
          <w:szCs w:val="18"/>
          <w:lang w:val="fr-CA"/>
        </w:rPr>
      </w:pPr>
      <w:r w:rsidRPr="002E07A9">
        <w:rPr>
          <w:sz w:val="18"/>
          <w:szCs w:val="18"/>
          <w:lang w:val="fr-CA"/>
        </w:rPr>
        <w:t xml:space="preserve">Leur nouveau concert </w:t>
      </w:r>
      <w:r w:rsidRPr="002E07A9">
        <w:rPr>
          <w:i/>
          <w:iCs/>
          <w:sz w:val="18"/>
          <w:szCs w:val="18"/>
          <w:lang w:val="fr-CA"/>
        </w:rPr>
        <w:t>Nuit Blanche</w:t>
      </w:r>
      <w:r w:rsidR="00350ADD" w:rsidRPr="002E07A9">
        <w:rPr>
          <w:sz w:val="18"/>
          <w:szCs w:val="18"/>
          <w:lang w:val="fr-CA"/>
        </w:rPr>
        <w:t xml:space="preserve"> est </w:t>
      </w:r>
      <w:r w:rsidRPr="002E07A9">
        <w:rPr>
          <w:sz w:val="18"/>
          <w:szCs w:val="18"/>
          <w:lang w:val="fr-CA"/>
        </w:rPr>
        <w:t>une création rendue unique par le répertoire éblouissant, les projections en direct du ballet à quatre mains du duo et la conception imaginative des éclairages scéniques</w:t>
      </w:r>
      <w:r w:rsidR="00350ADD" w:rsidRPr="002E07A9">
        <w:rPr>
          <w:sz w:val="18"/>
          <w:szCs w:val="18"/>
          <w:lang w:val="fr-CA"/>
        </w:rPr>
        <w:t xml:space="preserve">. Retrouvez les dates de la tournée 2022/2023 au </w:t>
      </w:r>
      <w:hyperlink r:id="rId7" w:history="1">
        <w:r w:rsidR="00350ADD" w:rsidRPr="002E07A9">
          <w:rPr>
            <w:rStyle w:val="Hyperlink"/>
            <w:sz w:val="18"/>
            <w:szCs w:val="18"/>
            <w:lang w:val="fr-CA"/>
          </w:rPr>
          <w:t>https://duofortinpoirier.com/</w:t>
        </w:r>
      </w:hyperlink>
    </w:p>
    <w:p w14:paraId="71496A1F" w14:textId="0A66D71D" w:rsidR="00350ADD" w:rsidRPr="002E07A9" w:rsidRDefault="00350ADD" w:rsidP="002B7146">
      <w:pPr>
        <w:rPr>
          <w:sz w:val="18"/>
          <w:szCs w:val="18"/>
          <w:lang w:val="fr-CA"/>
        </w:rPr>
      </w:pPr>
    </w:p>
    <w:p w14:paraId="2657333A" w14:textId="5E6D4D25" w:rsidR="00350ADD" w:rsidRPr="002E07A9" w:rsidRDefault="00350ADD" w:rsidP="002B7146">
      <w:pPr>
        <w:rPr>
          <w:sz w:val="18"/>
          <w:szCs w:val="18"/>
          <w:lang w:val="fr-CA"/>
        </w:rPr>
      </w:pPr>
      <w:r w:rsidRPr="002E07A9">
        <w:rPr>
          <w:sz w:val="18"/>
          <w:szCs w:val="18"/>
          <w:lang w:val="fr-CA"/>
        </w:rPr>
        <w:t>Source :</w:t>
      </w:r>
      <w:r w:rsidR="00834D91">
        <w:rPr>
          <w:sz w:val="18"/>
          <w:szCs w:val="18"/>
          <w:lang w:val="fr-CA"/>
        </w:rPr>
        <w:t xml:space="preserve"> Duo Fortin-Poirier</w:t>
      </w:r>
    </w:p>
    <w:p w14:paraId="14E3D012" w14:textId="5343705E" w:rsidR="00350ADD" w:rsidRPr="002E07A9" w:rsidRDefault="00350ADD" w:rsidP="002B7146">
      <w:pPr>
        <w:rPr>
          <w:sz w:val="18"/>
          <w:szCs w:val="18"/>
          <w:lang w:val="fr-CA"/>
        </w:rPr>
      </w:pPr>
      <w:r w:rsidRPr="002E07A9">
        <w:rPr>
          <w:sz w:val="18"/>
          <w:szCs w:val="18"/>
          <w:lang w:val="fr-CA"/>
        </w:rPr>
        <w:t>Contact : Simon Fauteux</w:t>
      </w:r>
    </w:p>
    <w:p w14:paraId="4D8284EB" w14:textId="4847B05C" w:rsidR="006C11C4" w:rsidRPr="003C15FD" w:rsidRDefault="006C11C4" w:rsidP="002B7146">
      <w:pPr>
        <w:rPr>
          <w:sz w:val="18"/>
          <w:szCs w:val="18"/>
          <w:highlight w:val="white"/>
        </w:rPr>
      </w:pPr>
    </w:p>
    <w:p w14:paraId="0000000A" w14:textId="77777777" w:rsidR="003B47A5" w:rsidRPr="002E07A9" w:rsidRDefault="003B47A5" w:rsidP="002B7146">
      <w:pPr>
        <w:rPr>
          <w:sz w:val="18"/>
          <w:szCs w:val="18"/>
          <w:highlight w:val="white"/>
          <w:lang w:val="fr-CA"/>
        </w:rPr>
      </w:pPr>
    </w:p>
    <w:p w14:paraId="0000000B" w14:textId="77777777" w:rsidR="003B47A5" w:rsidRPr="002E07A9" w:rsidRDefault="003B47A5" w:rsidP="002B7146">
      <w:pPr>
        <w:rPr>
          <w:sz w:val="18"/>
          <w:szCs w:val="18"/>
          <w:highlight w:val="white"/>
          <w:lang w:val="fr-CA"/>
        </w:rPr>
      </w:pPr>
    </w:p>
    <w:p w14:paraId="0000000C" w14:textId="77777777" w:rsidR="003B47A5" w:rsidRPr="002E07A9" w:rsidRDefault="003B47A5" w:rsidP="002B7146">
      <w:pPr>
        <w:rPr>
          <w:sz w:val="18"/>
          <w:szCs w:val="18"/>
          <w:highlight w:val="white"/>
          <w:lang w:val="fr-CA"/>
        </w:rPr>
      </w:pPr>
    </w:p>
    <w:sectPr w:rsidR="003B47A5" w:rsidRPr="002E07A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A5"/>
    <w:rsid w:val="00027C8F"/>
    <w:rsid w:val="00105155"/>
    <w:rsid w:val="00247776"/>
    <w:rsid w:val="002B7146"/>
    <w:rsid w:val="002E07A9"/>
    <w:rsid w:val="00350ADD"/>
    <w:rsid w:val="003B47A5"/>
    <w:rsid w:val="003C15FD"/>
    <w:rsid w:val="00556262"/>
    <w:rsid w:val="005E3A58"/>
    <w:rsid w:val="006C11C4"/>
    <w:rsid w:val="006D5930"/>
    <w:rsid w:val="007B1CC1"/>
    <w:rsid w:val="00834D91"/>
    <w:rsid w:val="00A60915"/>
    <w:rsid w:val="00BE51DF"/>
    <w:rsid w:val="00C05FB7"/>
    <w:rsid w:val="00C37F85"/>
    <w:rsid w:val="00CE6D1F"/>
    <w:rsid w:val="00DF6B59"/>
    <w:rsid w:val="00E40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CB67B8"/>
  <w15:docId w15:val="{F4C4BC60-23DB-344B-B753-AD5B0430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05FB7"/>
    <w:rPr>
      <w:color w:val="0000FF"/>
      <w:u w:val="single"/>
    </w:rPr>
  </w:style>
  <w:style w:type="character" w:styleId="UnresolvedMention">
    <w:name w:val="Unresolved Mention"/>
    <w:basedOn w:val="DefaultParagraphFont"/>
    <w:uiPriority w:val="99"/>
    <w:semiHidden/>
    <w:unhideWhenUsed/>
    <w:rsid w:val="00027C8F"/>
    <w:rPr>
      <w:color w:val="605E5C"/>
      <w:shd w:val="clear" w:color="auto" w:fill="E1DFDD"/>
    </w:rPr>
  </w:style>
  <w:style w:type="paragraph" w:customStyle="1" w:styleId="Body">
    <w:name w:val="Body"/>
    <w:rsid w:val="002B7146"/>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fr-FR" w:eastAsia="fr-CA"/>
      <w14:textOutline w14:w="0" w14:cap="flat" w14:cmpd="sng" w14:algn="ctr">
        <w14:noFill/>
        <w14:prstDash w14:val="solid"/>
        <w14:bevel/>
      </w14:textOutline>
    </w:rPr>
  </w:style>
  <w:style w:type="character" w:customStyle="1" w:styleId="apple-converted-space">
    <w:name w:val="apple-converted-space"/>
    <w:basedOn w:val="DefaultParagraphFont"/>
    <w:rsid w:val="00247776"/>
  </w:style>
  <w:style w:type="character" w:styleId="Strong">
    <w:name w:val="Strong"/>
    <w:basedOn w:val="DefaultParagraphFont"/>
    <w:uiPriority w:val="22"/>
    <w:qFormat/>
    <w:rsid w:val="00C37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01352">
      <w:bodyDiv w:val="1"/>
      <w:marLeft w:val="0"/>
      <w:marRight w:val="0"/>
      <w:marTop w:val="0"/>
      <w:marBottom w:val="0"/>
      <w:divBdr>
        <w:top w:val="none" w:sz="0" w:space="0" w:color="auto"/>
        <w:left w:val="none" w:sz="0" w:space="0" w:color="auto"/>
        <w:bottom w:val="none" w:sz="0" w:space="0" w:color="auto"/>
        <w:right w:val="none" w:sz="0" w:space="0" w:color="auto"/>
      </w:divBdr>
    </w:div>
    <w:div w:id="1413357089">
      <w:bodyDiv w:val="1"/>
      <w:marLeft w:val="0"/>
      <w:marRight w:val="0"/>
      <w:marTop w:val="0"/>
      <w:marBottom w:val="0"/>
      <w:divBdr>
        <w:top w:val="none" w:sz="0" w:space="0" w:color="auto"/>
        <w:left w:val="none" w:sz="0" w:space="0" w:color="auto"/>
        <w:bottom w:val="none" w:sz="0" w:space="0" w:color="auto"/>
        <w:right w:val="none" w:sz="0" w:space="0" w:color="auto"/>
      </w:divBdr>
    </w:div>
    <w:div w:id="1670668208">
      <w:bodyDiv w:val="1"/>
      <w:marLeft w:val="0"/>
      <w:marRight w:val="0"/>
      <w:marTop w:val="0"/>
      <w:marBottom w:val="0"/>
      <w:divBdr>
        <w:top w:val="none" w:sz="0" w:space="0" w:color="auto"/>
        <w:left w:val="none" w:sz="0" w:space="0" w:color="auto"/>
        <w:bottom w:val="none" w:sz="0" w:space="0" w:color="auto"/>
        <w:right w:val="none" w:sz="0" w:space="0" w:color="auto"/>
      </w:divBdr>
    </w:div>
    <w:div w:id="1722249128">
      <w:bodyDiv w:val="1"/>
      <w:marLeft w:val="0"/>
      <w:marRight w:val="0"/>
      <w:marTop w:val="0"/>
      <w:marBottom w:val="0"/>
      <w:divBdr>
        <w:top w:val="none" w:sz="0" w:space="0" w:color="auto"/>
        <w:left w:val="none" w:sz="0" w:space="0" w:color="auto"/>
        <w:bottom w:val="none" w:sz="0" w:space="0" w:color="auto"/>
        <w:right w:val="none" w:sz="0" w:space="0" w:color="auto"/>
      </w:divBdr>
      <w:divsChild>
        <w:div w:id="75231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20935">
              <w:marLeft w:val="0"/>
              <w:marRight w:val="0"/>
              <w:marTop w:val="0"/>
              <w:marBottom w:val="0"/>
              <w:divBdr>
                <w:top w:val="none" w:sz="0" w:space="0" w:color="auto"/>
                <w:left w:val="none" w:sz="0" w:space="0" w:color="auto"/>
                <w:bottom w:val="none" w:sz="0" w:space="0" w:color="auto"/>
                <w:right w:val="none" w:sz="0" w:space="0" w:color="auto"/>
              </w:divBdr>
              <w:divsChild>
                <w:div w:id="84690347">
                  <w:marLeft w:val="0"/>
                  <w:marRight w:val="0"/>
                  <w:marTop w:val="0"/>
                  <w:marBottom w:val="0"/>
                  <w:divBdr>
                    <w:top w:val="none" w:sz="0" w:space="0" w:color="auto"/>
                    <w:left w:val="none" w:sz="0" w:space="0" w:color="auto"/>
                    <w:bottom w:val="none" w:sz="0" w:space="0" w:color="auto"/>
                    <w:right w:val="none" w:sz="0" w:space="0" w:color="auto"/>
                  </w:divBdr>
                  <w:divsChild>
                    <w:div w:id="1312369110">
                      <w:marLeft w:val="0"/>
                      <w:marRight w:val="0"/>
                      <w:marTop w:val="0"/>
                      <w:marBottom w:val="0"/>
                      <w:divBdr>
                        <w:top w:val="none" w:sz="0" w:space="0" w:color="auto"/>
                        <w:left w:val="none" w:sz="0" w:space="0" w:color="auto"/>
                        <w:bottom w:val="none" w:sz="0" w:space="0" w:color="auto"/>
                        <w:right w:val="none" w:sz="0" w:space="0" w:color="auto"/>
                      </w:divBdr>
                      <w:divsChild>
                        <w:div w:id="128981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071037">
                              <w:marLeft w:val="0"/>
                              <w:marRight w:val="0"/>
                              <w:marTop w:val="0"/>
                              <w:marBottom w:val="0"/>
                              <w:divBdr>
                                <w:top w:val="none" w:sz="0" w:space="0" w:color="auto"/>
                                <w:left w:val="none" w:sz="0" w:space="0" w:color="auto"/>
                                <w:bottom w:val="none" w:sz="0" w:space="0" w:color="auto"/>
                                <w:right w:val="none" w:sz="0" w:space="0" w:color="auto"/>
                              </w:divBdr>
                              <w:divsChild>
                                <w:div w:id="1579709235">
                                  <w:marLeft w:val="0"/>
                                  <w:marRight w:val="0"/>
                                  <w:marTop w:val="0"/>
                                  <w:marBottom w:val="0"/>
                                  <w:divBdr>
                                    <w:top w:val="none" w:sz="0" w:space="0" w:color="auto"/>
                                    <w:left w:val="none" w:sz="0" w:space="0" w:color="auto"/>
                                    <w:bottom w:val="none" w:sz="0" w:space="0" w:color="auto"/>
                                    <w:right w:val="none" w:sz="0" w:space="0" w:color="auto"/>
                                  </w:divBdr>
                                  <w:divsChild>
                                    <w:div w:id="14698563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6941850">
                                          <w:marLeft w:val="0"/>
                                          <w:marRight w:val="0"/>
                                          <w:marTop w:val="0"/>
                                          <w:marBottom w:val="0"/>
                                          <w:divBdr>
                                            <w:top w:val="none" w:sz="0" w:space="0" w:color="auto"/>
                                            <w:left w:val="none" w:sz="0" w:space="0" w:color="auto"/>
                                            <w:bottom w:val="none" w:sz="0" w:space="0" w:color="auto"/>
                                            <w:right w:val="none" w:sz="0" w:space="0" w:color="auto"/>
                                          </w:divBdr>
                                          <w:divsChild>
                                            <w:div w:id="12685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365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uofortinpoiri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fm.to/duofortin-poirier_nuitblanche" TargetMode="External"/><Relationship Id="rId5" Type="http://schemas.openxmlformats.org/officeDocument/2006/relationships/hyperlink" Target="mailto:info@duofortinpoirie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3</cp:revision>
  <dcterms:created xsi:type="dcterms:W3CDTF">2022-09-07T15:16:00Z</dcterms:created>
  <dcterms:modified xsi:type="dcterms:W3CDTF">2022-09-07T15:16:00Z</dcterms:modified>
</cp:coreProperties>
</file>